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FC2D3">
      <w:pPr>
        <w:spacing w:line="360" w:lineRule="auto"/>
        <w:jc w:val="center"/>
        <w:rPr>
          <w:rFonts w:ascii="宋体" w:hAnsi="宋体"/>
          <w:b/>
          <w:color w:val="000000" w:themeColor="text1"/>
          <w:sz w:val="32"/>
          <w:szCs w:val="32"/>
          <w14:textFill>
            <w14:solidFill>
              <w14:schemeClr w14:val="tx1"/>
            </w14:solidFill>
          </w14:textFill>
        </w:rPr>
      </w:pPr>
      <w:bookmarkStart w:id="0" w:name="OLE_LINK2"/>
      <w:r>
        <w:rPr>
          <w:rFonts w:hint="eastAsia" w:ascii="宋体" w:hAnsi="宋体"/>
          <w:b/>
          <w:sz w:val="32"/>
          <w:szCs w:val="32"/>
          <w:lang w:val="en-US" w:eastAsia="zh-CN"/>
        </w:rPr>
        <w:t>白云石综合利用清洁炼镁新技术工业试验项目天然气系统工程</w:t>
      </w:r>
      <w:r>
        <w:rPr>
          <w:rFonts w:hint="eastAsia" w:ascii="宋体" w:hAnsi="宋体"/>
          <w:b/>
          <w:sz w:val="32"/>
          <w:szCs w:val="32"/>
        </w:rPr>
        <w:t>采购公告</w:t>
      </w:r>
    </w:p>
    <w:p w14:paraId="6DBAD1A0">
      <w:pPr>
        <w:spacing w:line="480" w:lineRule="exact"/>
        <w:rPr>
          <w:rFonts w:hint="eastAsia" w:ascii="仿宋" w:hAnsi="仿宋" w:eastAsia="仿宋" w:cs="仿宋"/>
          <w:bCs/>
          <w:color w:val="000000" w:themeColor="text1"/>
          <w:sz w:val="28"/>
          <w:szCs w:val="28"/>
          <w:lang w:eastAsia="zh-CN"/>
          <w14:textFill>
            <w14:solidFill>
              <w14:schemeClr w14:val="tx1"/>
            </w14:solidFill>
          </w14:textFill>
        </w:rPr>
      </w:pPr>
      <w:bookmarkStart w:id="1" w:name="_Toc29043933"/>
      <w:bookmarkStart w:id="2" w:name="_Toc517804003"/>
      <w:bookmarkStart w:id="3" w:name="_Toc528139655"/>
      <w:r>
        <w:rPr>
          <w:rFonts w:hint="eastAsia" w:ascii="仿宋" w:hAnsi="仿宋" w:eastAsia="仿宋" w:cs="仿宋"/>
          <w:color w:val="000000" w:themeColor="text1"/>
          <w:sz w:val="28"/>
          <w:szCs w:val="28"/>
          <w14:textFill>
            <w14:solidFill>
              <w14:schemeClr w14:val="tx1"/>
            </w14:solidFill>
          </w14:textFill>
        </w:rPr>
        <w:t>采购编号：</w:t>
      </w:r>
      <w:bookmarkEnd w:id="1"/>
      <w:bookmarkEnd w:id="2"/>
      <w:bookmarkEnd w:id="3"/>
      <w:r>
        <w:rPr>
          <w:rFonts w:hint="eastAsia" w:ascii="宋体" w:hAnsi="宋体" w:eastAsia="仿宋" w:cs="F2,Bold"/>
          <w:bCs/>
          <w:color w:val="000000"/>
          <w:sz w:val="32"/>
          <w:szCs w:val="32"/>
          <w:lang w:eastAsia="zh-CN"/>
        </w:rPr>
        <w:t>CG-ZZ-202507-TZB-TZK-047</w:t>
      </w:r>
    </w:p>
    <w:p w14:paraId="5C700D49">
      <w:pPr>
        <w:pStyle w:val="2"/>
        <w:rPr>
          <w:rFonts w:ascii="仿宋" w:hAnsi="仿宋" w:eastAsia="仿宋" w:cs="仿宋"/>
          <w:bCs/>
          <w:color w:val="000000" w:themeColor="text1"/>
          <w:sz w:val="28"/>
          <w:szCs w:val="28"/>
          <w14:textFill>
            <w14:solidFill>
              <w14:schemeClr w14:val="tx1"/>
            </w14:solidFill>
          </w14:textFill>
        </w:rPr>
      </w:pPr>
      <w:bookmarkStart w:id="4" w:name="_Toc29043934"/>
      <w:bookmarkStart w:id="5" w:name="_Toc517804004"/>
      <w:bookmarkStart w:id="6" w:name="_Toc528139656"/>
      <w:r>
        <w:rPr>
          <w:rFonts w:hint="eastAsia" w:ascii="仿宋" w:hAnsi="仿宋" w:eastAsia="仿宋" w:cs="仿宋"/>
          <w:color w:val="000000" w:themeColor="text1"/>
          <w:sz w:val="28"/>
          <w:szCs w:val="28"/>
          <w14:textFill>
            <w14:solidFill>
              <w14:schemeClr w14:val="tx1"/>
            </w14:solidFill>
          </w14:textFill>
        </w:rPr>
        <w:t>1.采购条件</w:t>
      </w:r>
      <w:bookmarkEnd w:id="4"/>
      <w:bookmarkEnd w:id="5"/>
      <w:bookmarkEnd w:id="6"/>
    </w:p>
    <w:p w14:paraId="657A4B16">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中铝中州铝业有限公司白云石综合利用清洁炼镁新技术工业试验项目天然气系统工程</w:t>
      </w:r>
      <w:r>
        <w:rPr>
          <w:rFonts w:hint="eastAsia" w:ascii="宋体" w:hAnsi="宋体" w:cs="宋体"/>
          <w:color w:val="000000" w:themeColor="text1"/>
          <w:sz w:val="24"/>
          <w14:textFill>
            <w14:solidFill>
              <w14:schemeClr w14:val="tx1"/>
            </w14:solidFill>
          </w14:textFill>
        </w:rPr>
        <w:t>已具备采购条件，</w:t>
      </w:r>
      <w:r>
        <w:rPr>
          <w:rFonts w:hint="eastAsia" w:ascii="宋体" w:hAnsi="宋体" w:cs="仿宋"/>
          <w:color w:val="000000" w:themeColor="text1"/>
          <w:sz w:val="24"/>
          <w14:textFill>
            <w14:solidFill>
              <w14:schemeClr w14:val="tx1"/>
            </w14:solidFill>
          </w14:textFill>
        </w:rPr>
        <w:t>建设资金自筹且已落实</w:t>
      </w:r>
      <w:r>
        <w:rPr>
          <w:rFonts w:hint="eastAsia" w:ascii="宋体" w:hAnsi="宋体" w:cs="宋体"/>
          <w:color w:val="000000" w:themeColor="text1"/>
          <w:sz w:val="24"/>
          <w14:textFill>
            <w14:solidFill>
              <w14:schemeClr w14:val="tx1"/>
            </w14:solidFill>
          </w14:textFill>
        </w:rPr>
        <w:t>。采购人为</w:t>
      </w:r>
      <w:r>
        <w:rPr>
          <w:rFonts w:hint="eastAsia" w:ascii="宋体" w:hAnsi="宋体" w:cs="宋体"/>
          <w:color w:val="000000" w:themeColor="text1"/>
          <w:sz w:val="24"/>
          <w:lang w:val="en-US" w:eastAsia="zh-CN"/>
          <w14:textFill>
            <w14:solidFill>
              <w14:schemeClr w14:val="tx1"/>
            </w14:solidFill>
          </w14:textFill>
        </w:rPr>
        <w:t>中铝中州铝业有限公司</w:t>
      </w:r>
      <w:r>
        <w:rPr>
          <w:rFonts w:hint="eastAsia" w:ascii="宋体" w:hAnsi="宋体" w:cs="宋体"/>
          <w:color w:val="000000" w:themeColor="text1"/>
          <w:sz w:val="24"/>
          <w14:textFill>
            <w14:solidFill>
              <w14:schemeClr w14:val="tx1"/>
            </w14:solidFill>
          </w14:textFill>
        </w:rPr>
        <w:t>，现对该项目进行公开询比采购。</w:t>
      </w:r>
    </w:p>
    <w:p w14:paraId="3FBDD7E4">
      <w:pPr>
        <w:pStyle w:val="2"/>
        <w:rPr>
          <w:rFonts w:ascii="仿宋" w:hAnsi="仿宋" w:eastAsia="仿宋" w:cs="仿宋"/>
          <w:bCs/>
          <w:color w:val="000000" w:themeColor="text1"/>
          <w:sz w:val="28"/>
          <w:szCs w:val="28"/>
          <w14:textFill>
            <w14:solidFill>
              <w14:schemeClr w14:val="tx1"/>
            </w14:solidFill>
          </w14:textFill>
        </w:rPr>
      </w:pPr>
      <w:bookmarkStart w:id="7" w:name="_Toc528139657"/>
      <w:bookmarkStart w:id="8" w:name="_Toc517804005"/>
      <w:bookmarkStart w:id="9" w:name="_Toc29043935"/>
      <w:bookmarkStart w:id="10" w:name="_Hlk98916539"/>
      <w:r>
        <w:rPr>
          <w:rFonts w:hint="eastAsia" w:ascii="仿宋" w:hAnsi="仿宋" w:eastAsia="仿宋" w:cs="仿宋"/>
          <w:color w:val="000000" w:themeColor="text1"/>
          <w:sz w:val="28"/>
          <w:szCs w:val="28"/>
          <w14:textFill>
            <w14:solidFill>
              <w14:schemeClr w14:val="tx1"/>
            </w14:solidFill>
          </w14:textFill>
        </w:rPr>
        <w:t>2.概况及采购范围</w:t>
      </w:r>
      <w:bookmarkEnd w:id="7"/>
      <w:bookmarkEnd w:id="8"/>
      <w:bookmarkEnd w:id="9"/>
    </w:p>
    <w:p w14:paraId="426871BA">
      <w:pPr>
        <w:spacing w:line="360" w:lineRule="auto"/>
        <w:ind w:firstLine="480"/>
        <w:rPr>
          <w:rFonts w:ascii="宋体" w:hAnsi="宋体" w:cs="宋体"/>
          <w:color w:val="000000" w:themeColor="text1"/>
          <w:sz w:val="24"/>
          <w14:textFill>
            <w14:solidFill>
              <w14:schemeClr w14:val="tx1"/>
            </w14:solidFill>
          </w14:textFill>
        </w:rPr>
      </w:pPr>
      <w:bookmarkStart w:id="11" w:name="_Hlk44231213"/>
      <w:bookmarkStart w:id="12" w:name="_Toc517804006"/>
      <w:bookmarkStart w:id="13" w:name="_Toc528139658"/>
      <w:bookmarkStart w:id="14" w:name="_Toc29043936"/>
      <w:r>
        <w:rPr>
          <w:rFonts w:hint="eastAsia" w:ascii="宋体" w:hAnsi="宋体" w:cs="宋体"/>
          <w:color w:val="000000" w:themeColor="text1"/>
          <w:sz w:val="24"/>
          <w14:textFill>
            <w14:solidFill>
              <w14:schemeClr w14:val="tx1"/>
            </w14:solidFill>
          </w14:textFill>
        </w:rPr>
        <w:t>2.1名称：白云石综合利用清洁炼镁新技术工业试验项目天然气</w:t>
      </w:r>
      <w:r>
        <w:rPr>
          <w:rFonts w:hint="eastAsia" w:ascii="宋体" w:hAnsi="宋体" w:cs="宋体"/>
          <w:color w:val="000000" w:themeColor="text1"/>
          <w:sz w:val="24"/>
          <w:lang w:val="en-US" w:eastAsia="zh-CN"/>
          <w14:textFill>
            <w14:solidFill>
              <w14:schemeClr w14:val="tx1"/>
            </w14:solidFill>
          </w14:textFill>
        </w:rPr>
        <w:t>系统</w:t>
      </w:r>
      <w:r>
        <w:rPr>
          <w:rFonts w:hint="eastAsia" w:ascii="宋体" w:hAnsi="宋体" w:cs="宋体"/>
          <w:color w:val="000000" w:themeColor="text1"/>
          <w:sz w:val="24"/>
          <w14:textFill>
            <w14:solidFill>
              <w14:schemeClr w14:val="tx1"/>
            </w14:solidFill>
          </w14:textFill>
        </w:rPr>
        <w:t>工程</w:t>
      </w:r>
    </w:p>
    <w:p w14:paraId="0D0FB552">
      <w:pPr>
        <w:spacing w:line="360" w:lineRule="auto"/>
        <w:ind w:firstLine="48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2.2地点：河南省</w:t>
      </w:r>
      <w:r>
        <w:rPr>
          <w:rFonts w:hint="eastAsia" w:ascii="宋体" w:hAnsi="宋体" w:cs="宋体"/>
          <w:color w:val="000000" w:themeColor="text1"/>
          <w:sz w:val="24"/>
          <w:lang w:val="en-US" w:eastAsia="zh-CN"/>
          <w14:textFill>
            <w14:solidFill>
              <w14:schemeClr w14:val="tx1"/>
            </w14:solidFill>
          </w14:textFill>
        </w:rPr>
        <w:t>鹤壁市淇县</w:t>
      </w:r>
    </w:p>
    <w:p w14:paraId="286FB1F0">
      <w:pPr>
        <w:spacing w:line="360" w:lineRule="auto"/>
        <w:ind w:firstLine="480" w:firstLineChars="200"/>
        <w:rPr>
          <w:rFonts w:ascii="宋体" w:hAnsi="宋体" w:cs="宋体"/>
          <w:color w:val="000000" w:themeColor="text1"/>
          <w:sz w:val="24"/>
          <w14:textFill>
            <w14:solidFill>
              <w14:schemeClr w14:val="tx1"/>
            </w14:solidFill>
          </w14:textFill>
        </w:rPr>
      </w:pPr>
      <w:bookmarkStart w:id="15" w:name="_Hlk47096589"/>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项目概况：</w:t>
      </w:r>
    </w:p>
    <w:bookmarkEnd w:id="15"/>
    <w:p w14:paraId="1CD28C5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白云石综合利用清洁炼镁新技术工业试验项目建安施工已基本结束，但项目用天然气相关系统未完成建设，现需对天然气系统工程进行建设以满足项目运行需要</w:t>
      </w:r>
      <w:r>
        <w:rPr>
          <w:rFonts w:hint="eastAsia" w:ascii="宋体" w:hAnsi="宋体" w:cs="宋体"/>
          <w:color w:val="000000" w:themeColor="text1"/>
          <w:sz w:val="24"/>
          <w14:textFill>
            <w14:solidFill>
              <w14:schemeClr w14:val="tx1"/>
            </w14:solidFill>
          </w14:textFill>
        </w:rPr>
        <w:t>。</w:t>
      </w:r>
    </w:p>
    <w:p w14:paraId="29F1850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采购范围</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从天然气调压计量柜至锅炉房、煤粉制备系统、白云石煅烧系统、氧化镁焙烧系统、轻钙烘干系统的天然气管道设计、</w:t>
      </w:r>
      <w:r>
        <w:rPr>
          <w:rFonts w:hint="eastAsia" w:ascii="宋体" w:hAnsi="宋体" w:cs="宋体"/>
          <w:color w:val="000000" w:themeColor="text1"/>
          <w:sz w:val="24"/>
          <w:highlight w:val="yellow"/>
          <w:lang w:val="en-US" w:eastAsia="zh-CN"/>
          <w14:textFill>
            <w14:solidFill>
              <w14:schemeClr w14:val="tx1"/>
            </w14:solidFill>
          </w14:textFill>
        </w:rPr>
        <w:t>管道、管件、阀门、流量计及其他仪表、信号报警装置等供货、安装、调试</w:t>
      </w:r>
      <w:r>
        <w:rPr>
          <w:rFonts w:hint="eastAsia" w:ascii="宋体" w:hAnsi="宋体" w:cs="宋体"/>
          <w:color w:val="000000" w:themeColor="text1"/>
          <w:sz w:val="24"/>
          <w:lang w:val="en-US" w:eastAsia="zh-CN"/>
          <w14:textFill>
            <w14:solidFill>
              <w14:schemeClr w14:val="tx1"/>
            </w14:solidFill>
          </w14:textFill>
        </w:rPr>
        <w:t>，具备安全输送天然气条件，并通过天然气供应单位的专业验收；垃圾外运至甲方指定地点或地方政府规定的排放地点等内容</w:t>
      </w:r>
      <w:r>
        <w:rPr>
          <w:rFonts w:hint="eastAsia" w:ascii="宋体" w:hAnsi="宋体" w:cs="宋体"/>
          <w:color w:val="000000" w:themeColor="text1"/>
          <w:sz w:val="24"/>
          <w14:textFill>
            <w14:solidFill>
              <w14:schemeClr w14:val="tx1"/>
            </w14:solidFill>
          </w14:textFill>
        </w:rPr>
        <w:t>。</w:t>
      </w:r>
    </w:p>
    <w:p w14:paraId="0303D05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工期：</w:t>
      </w:r>
    </w:p>
    <w:bookmarkEnd w:id="11"/>
    <w:p w14:paraId="4F138C60">
      <w:pPr>
        <w:spacing w:line="360" w:lineRule="auto"/>
        <w:ind w:firstLine="556" w:firstLineChars="232"/>
        <w:rPr>
          <w:rFonts w:hint="eastAsia" w:ascii="宋体" w:hAnsi="宋体" w:cs="宋体"/>
          <w:color w:val="000000" w:themeColor="text1"/>
          <w:sz w:val="24"/>
          <w:lang w:val="en-US" w:eastAsia="zh-CN"/>
          <w14:textFill>
            <w14:solidFill>
              <w14:schemeClr w14:val="tx1"/>
            </w14:solidFill>
          </w14:textFill>
        </w:rPr>
      </w:pPr>
      <w:bookmarkStart w:id="16" w:name="OLE_LINK1"/>
      <w:r>
        <w:rPr>
          <w:rFonts w:hint="eastAsia" w:ascii="宋体" w:hAnsi="宋体" w:cs="宋体"/>
          <w:color w:val="000000" w:themeColor="text1"/>
          <w:sz w:val="24"/>
          <w:lang w:val="en-US" w:eastAsia="zh-CN"/>
          <w14:textFill>
            <w14:solidFill>
              <w14:schemeClr w14:val="tx1"/>
            </w14:solidFill>
          </w14:textFill>
        </w:rPr>
        <w:t>总工期30日历天</w:t>
      </w:r>
      <w:r>
        <w:rPr>
          <w:rFonts w:hint="eastAsia" w:ascii="宋体" w:hAnsi="宋体" w:cs="宋体"/>
          <w:color w:val="000000" w:themeColor="text1"/>
          <w:sz w:val="24"/>
          <w14:textFill>
            <w14:solidFill>
              <w14:schemeClr w14:val="tx1"/>
            </w14:solidFill>
          </w14:textFill>
        </w:rPr>
        <w:t>。</w:t>
      </w:r>
      <w:bookmarkEnd w:id="16"/>
      <w:r>
        <w:rPr>
          <w:rFonts w:hint="eastAsia" w:ascii="宋体" w:hAnsi="宋体" w:cs="宋体"/>
          <w:color w:val="000000" w:themeColor="text1"/>
          <w:sz w:val="24"/>
          <w:lang w:val="en-US" w:eastAsia="zh-CN"/>
          <w14:textFill>
            <w14:solidFill>
              <w14:schemeClr w14:val="tx1"/>
            </w14:solidFill>
          </w14:textFill>
        </w:rPr>
        <w:t>开工时间以开工报告为准。</w:t>
      </w:r>
    </w:p>
    <w:p w14:paraId="62ADBE30">
      <w:pPr>
        <w:spacing w:line="360" w:lineRule="auto"/>
        <w:ind w:firstLine="556" w:firstLineChars="232"/>
        <w:rPr>
          <w:rFonts w:hint="default" w:ascii="宋体" w:hAnsi="宋体" w:cs="宋体"/>
          <w:color w:val="000000" w:themeColor="text1"/>
          <w:sz w:val="24"/>
          <w:lang w:val="en-US" w:eastAsia="zh-CN"/>
          <w14:textFill>
            <w14:solidFill>
              <w14:schemeClr w14:val="tx1"/>
            </w14:solidFill>
          </w14:textFill>
        </w:rPr>
      </w:pPr>
      <w:r>
        <w:rPr>
          <w:rFonts w:hint="default" w:ascii="宋体" w:hAnsi="宋体" w:cs="宋体"/>
          <w:color w:val="000000" w:themeColor="text1"/>
          <w:sz w:val="24"/>
          <w:lang w:val="en-US" w:eastAsia="zh-CN"/>
          <w14:textFill>
            <w14:solidFill>
              <w14:schemeClr w14:val="tx1"/>
            </w14:solidFill>
          </w14:textFill>
        </w:rPr>
        <w:t>设计质量标准：达到技术协议确定的规范和标准，并满足项目目标的实现；</w:t>
      </w:r>
    </w:p>
    <w:p w14:paraId="74AA8EA7">
      <w:pPr>
        <w:spacing w:line="360" w:lineRule="auto"/>
        <w:ind w:firstLine="556" w:firstLineChars="232"/>
        <w:rPr>
          <w:rFonts w:hint="default" w:ascii="宋体" w:hAnsi="宋体" w:cs="宋体"/>
          <w:color w:val="000000" w:themeColor="text1"/>
          <w:sz w:val="24"/>
          <w:lang w:val="en-US" w:eastAsia="zh-CN"/>
          <w14:textFill>
            <w14:solidFill>
              <w14:schemeClr w14:val="tx1"/>
            </w14:solidFill>
          </w14:textFill>
        </w:rPr>
      </w:pPr>
      <w:r>
        <w:rPr>
          <w:rFonts w:hint="default" w:ascii="宋体" w:hAnsi="宋体" w:cs="宋体"/>
          <w:color w:val="000000" w:themeColor="text1"/>
          <w:sz w:val="24"/>
          <w:lang w:val="en-US" w:eastAsia="zh-CN"/>
          <w14:textFill>
            <w14:solidFill>
              <w14:schemeClr w14:val="tx1"/>
            </w14:solidFill>
          </w14:textFill>
        </w:rPr>
        <w:t>施工质量标准：工程质量合格率100%、优良率</w:t>
      </w:r>
      <w:r>
        <w:rPr>
          <w:rFonts w:hint="eastAsia" w:ascii="宋体" w:hAnsi="宋体" w:cs="宋体"/>
          <w:color w:val="000000" w:themeColor="text1"/>
          <w:sz w:val="24"/>
          <w:lang w:val="en-US" w:eastAsia="zh-CN"/>
          <w14:textFill>
            <w14:solidFill>
              <w14:schemeClr w14:val="tx1"/>
            </w14:solidFill>
          </w14:textFill>
        </w:rPr>
        <w:t>80</w:t>
      </w:r>
      <w:bookmarkStart w:id="32" w:name="_GoBack"/>
      <w:bookmarkEnd w:id="32"/>
      <w:r>
        <w:rPr>
          <w:rFonts w:hint="default" w:ascii="宋体" w:hAnsi="宋体" w:cs="宋体"/>
          <w:color w:val="000000" w:themeColor="text1"/>
          <w:sz w:val="24"/>
          <w:lang w:val="en-US" w:eastAsia="zh-CN"/>
          <w14:textFill>
            <w14:solidFill>
              <w14:schemeClr w14:val="tx1"/>
            </w14:solidFill>
          </w14:textFill>
        </w:rPr>
        <w:t>%以上。</w:t>
      </w:r>
    </w:p>
    <w:bookmarkEnd w:id="10"/>
    <w:p w14:paraId="30B0BD57">
      <w:pPr>
        <w:pStyle w:val="2"/>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bookmarkEnd w:id="12"/>
      <w:bookmarkEnd w:id="13"/>
      <w:bookmarkEnd w:id="14"/>
      <w:r>
        <w:rPr>
          <w:rFonts w:hint="eastAsia"/>
          <w:color w:val="000000" w:themeColor="text1"/>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报价人资格要求</w:t>
      </w:r>
    </w:p>
    <w:p w14:paraId="10E4A493">
      <w:pPr>
        <w:spacing w:line="360" w:lineRule="auto"/>
        <w:ind w:firstLine="480"/>
        <w:rPr>
          <w:rFonts w:ascii="宋体" w:hAnsi="宋体" w:cs="宋体"/>
          <w:color w:val="000000" w:themeColor="text1"/>
          <w:sz w:val="24"/>
          <w14:textFill>
            <w14:solidFill>
              <w14:schemeClr w14:val="tx1"/>
            </w14:solidFill>
          </w14:textFill>
        </w:rPr>
      </w:pPr>
      <w:bookmarkStart w:id="17" w:name="_Toc528139659"/>
      <w:bookmarkStart w:id="18" w:name="_Toc517804007"/>
      <w:bookmarkStart w:id="19" w:name="_Toc517804008"/>
      <w:bookmarkStart w:id="20" w:name="_Toc528139660"/>
      <w:bookmarkStart w:id="21" w:name="_Toc29043938"/>
      <w:r>
        <w:rPr>
          <w:rFonts w:hint="eastAsia" w:ascii="宋体" w:hAnsi="宋体" w:cs="宋体"/>
          <w:color w:val="000000" w:themeColor="text1"/>
          <w:sz w:val="24"/>
          <w14:textFill>
            <w14:solidFill>
              <w14:schemeClr w14:val="tx1"/>
            </w14:solidFill>
          </w14:textFill>
        </w:rPr>
        <w:t xml:space="preserve">3.1  </w:t>
      </w:r>
      <w:r>
        <w:rPr>
          <w:rFonts w:hint="eastAsia" w:ascii="宋体" w:hAnsi="宋体" w:cs="宋体"/>
          <w:color w:val="000000" w:themeColor="text1"/>
          <w:sz w:val="24"/>
          <w:lang w:val="en-US" w:eastAsia="zh-CN"/>
          <w14:textFill>
            <w14:solidFill>
              <w14:schemeClr w14:val="tx1"/>
            </w14:solidFill>
          </w14:textFill>
        </w:rPr>
        <w:t>报价人</w:t>
      </w:r>
      <w:r>
        <w:rPr>
          <w:rFonts w:hint="eastAsia" w:ascii="宋体" w:hAnsi="宋体" w:cs="宋体"/>
          <w:color w:val="000000" w:themeColor="text1"/>
          <w:sz w:val="24"/>
          <w14:textFill>
            <w14:solidFill>
              <w14:schemeClr w14:val="tx1"/>
            </w14:solidFill>
          </w14:textFill>
        </w:rPr>
        <w:t>须在中华人民共和国境内注册，具有独立法人资格；</w:t>
      </w:r>
    </w:p>
    <w:p w14:paraId="40113C58">
      <w:pPr>
        <w:spacing w:line="360" w:lineRule="auto"/>
        <w:ind w:firstLine="48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3.2  </w:t>
      </w:r>
      <w:r>
        <w:rPr>
          <w:rFonts w:hint="eastAsia" w:ascii="宋体" w:hAnsi="宋体" w:cs="宋体"/>
          <w:color w:val="000000" w:themeColor="text1"/>
          <w:sz w:val="24"/>
          <w:highlight w:val="yellow"/>
          <w:lang w:val="en-US" w:eastAsia="zh-CN"/>
          <w14:textFill>
            <w14:solidFill>
              <w14:schemeClr w14:val="tx1"/>
            </w14:solidFill>
          </w14:textFill>
        </w:rPr>
        <w:t>设计单位具备压力管道设计资质（GB1），施工单位具备市政公用工程施工总承包资质贰级及以上资质，</w:t>
      </w:r>
      <w:r>
        <w:rPr>
          <w:rFonts w:hint="eastAsia" w:ascii="宋体" w:hAnsi="宋体" w:cs="宋体"/>
          <w:color w:val="000000" w:themeColor="text1"/>
          <w:sz w:val="24"/>
          <w:highlight w:val="yellow"/>
          <w14:textFill>
            <w14:solidFill>
              <w14:schemeClr w14:val="tx1"/>
            </w14:solidFill>
          </w14:textFill>
        </w:rPr>
        <w:t>并持有有效的安全生产许可证。（提供营业执照、资质证</w:t>
      </w:r>
      <w:r>
        <w:rPr>
          <w:rFonts w:hint="eastAsia" w:ascii="宋体" w:hAnsi="宋体" w:cs="宋体"/>
          <w:color w:val="000000" w:themeColor="text1"/>
          <w:sz w:val="24"/>
          <w:highlight w:val="yellow"/>
          <w:lang w:val="en-US" w:eastAsia="zh-CN"/>
          <w14:textFill>
            <w14:solidFill>
              <w14:schemeClr w14:val="tx1"/>
            </w14:solidFill>
          </w14:textFill>
        </w:rPr>
        <w:t>书</w:t>
      </w:r>
      <w:r>
        <w:rPr>
          <w:rFonts w:hint="eastAsia" w:ascii="宋体" w:hAnsi="宋体" w:cs="宋体"/>
          <w:color w:val="000000" w:themeColor="text1"/>
          <w:sz w:val="24"/>
          <w:highlight w:val="yellow"/>
          <w14:textFill>
            <w14:solidFill>
              <w14:schemeClr w14:val="tx1"/>
            </w14:solidFill>
          </w14:textFill>
        </w:rPr>
        <w:t>、安全生产许可证）（相关信息以国家企业信用信息公示系统http://www.gsxt.gov.cn/查询结果为准）</w:t>
      </w:r>
      <w:r>
        <w:rPr>
          <w:rFonts w:hint="eastAsia" w:ascii="宋体" w:hAnsi="宋体" w:cs="宋体"/>
          <w:color w:val="000000" w:themeColor="text1"/>
          <w:sz w:val="24"/>
          <w:highlight w:val="yellow"/>
          <w:lang w:val="en-US" w:eastAsia="zh-CN"/>
          <w14:textFill>
            <w14:solidFill>
              <w14:schemeClr w14:val="tx1"/>
            </w14:solidFill>
          </w14:textFill>
        </w:rPr>
        <w:t>；</w:t>
      </w:r>
    </w:p>
    <w:p w14:paraId="4577BDCD">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  报价人近年（202</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月1日至今）应有不少于</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个类似业绩，并提供相关合同复印件或其他有效证明文件；</w:t>
      </w:r>
    </w:p>
    <w:p w14:paraId="46121ACB">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3.4 </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报价人不存在被列为失信被执行人的情形，具体认定以全国法院失信被执行人名单信息公布于查询网（shixin.court.gov.cn）和国家发展改革委信用中国（www.creditchina.gov.cn）网站检索结果为准；</w:t>
      </w:r>
    </w:p>
    <w:p w14:paraId="5EEF5329">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 报价人不得存在下列情形之一：</w:t>
      </w:r>
    </w:p>
    <w:p w14:paraId="16E0899C">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（1）处于被责令停产停业、暂扣或者吊销执照、暂扣或者吊销许可证、吊销资质证书状态；</w:t>
      </w:r>
    </w:p>
    <w:p w14:paraId="31618A4D">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（2）进入清算程序，或被宣告破产，或其他丧失履约能力的情形；</w:t>
      </w:r>
    </w:p>
    <w:p w14:paraId="08E4C1D7">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（3）被列入中铝集团有限公司承包商负面清单的；</w:t>
      </w:r>
    </w:p>
    <w:p w14:paraId="2A930E2A">
      <w:pPr>
        <w:spacing w:line="360" w:lineRule="auto"/>
        <w:ind w:firstLine="48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3.6  拟派项目经理需具备有效的工程建设类注册职业资格或者高级专业技术职称，提供相应的证明文件。</w:t>
      </w:r>
    </w:p>
    <w:p w14:paraId="7611903B">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 xml:space="preserve">  符合相关法律法规、技术规范、行业标准要求；</w:t>
      </w:r>
    </w:p>
    <w:p w14:paraId="109B66A6">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 xml:space="preserve">  本项目</w:t>
      </w:r>
      <w:r>
        <w:rPr>
          <w:rFonts w:hint="eastAsia" w:ascii="宋体" w:hAnsi="宋体" w:cs="宋体"/>
          <w:color w:val="000000" w:themeColor="text1"/>
          <w:sz w:val="24"/>
          <w:lang w:val="en-US" w:eastAsia="zh-CN"/>
          <w14:textFill>
            <w14:solidFill>
              <w14:schemeClr w14:val="tx1"/>
            </w14:solidFill>
          </w14:textFill>
        </w:rPr>
        <w:t>允许</w:t>
      </w:r>
      <w:r>
        <w:rPr>
          <w:rFonts w:hint="eastAsia" w:ascii="宋体" w:hAnsi="宋体" w:cs="宋体"/>
          <w:color w:val="000000" w:themeColor="text1"/>
          <w:sz w:val="24"/>
          <w14:textFill>
            <w14:solidFill>
              <w14:schemeClr w14:val="tx1"/>
            </w14:solidFill>
          </w14:textFill>
        </w:rPr>
        <w:t>联合体报价。</w:t>
      </w:r>
    </w:p>
    <w:bookmarkEnd w:id="17"/>
    <w:bookmarkEnd w:id="18"/>
    <w:p w14:paraId="405FF0B4">
      <w:pPr>
        <w:pStyle w:val="2"/>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w:t>
      </w:r>
      <w:bookmarkEnd w:id="19"/>
      <w:bookmarkEnd w:id="20"/>
      <w:bookmarkEnd w:id="21"/>
      <w:r>
        <w:rPr>
          <w:rFonts w:hint="eastAsia" w:ascii="仿宋" w:hAnsi="仿宋" w:eastAsia="仿宋" w:cs="仿宋"/>
          <w:color w:val="000000" w:themeColor="text1"/>
          <w:sz w:val="28"/>
          <w:szCs w:val="28"/>
          <w14:textFill>
            <w14:solidFill>
              <w14:schemeClr w14:val="tx1"/>
            </w14:solidFill>
          </w14:textFill>
        </w:rPr>
        <w:t>报名和采购文件的获取</w:t>
      </w:r>
    </w:p>
    <w:p w14:paraId="4BF7591F">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4.1获取时间：</w:t>
      </w:r>
      <w:r>
        <w:rPr>
          <w:rFonts w:hint="eastAsia" w:ascii="宋体" w:hAnsi="宋体" w:cs="仿宋"/>
          <w:bCs/>
          <w:color w:val="000000" w:themeColor="text1"/>
          <w:sz w:val="24"/>
          <w:highlight w:val="yellow"/>
          <w:u w:val="single"/>
          <w14:textFill>
            <w14:solidFill>
              <w14:schemeClr w14:val="tx1"/>
            </w14:solidFill>
          </w14:textFill>
        </w:rPr>
        <w:t>202</w:t>
      </w:r>
      <w:r>
        <w:rPr>
          <w:rFonts w:hint="eastAsia" w:ascii="宋体" w:hAnsi="宋体" w:cs="仿宋"/>
          <w:bCs/>
          <w:color w:val="000000" w:themeColor="text1"/>
          <w:sz w:val="24"/>
          <w:highlight w:val="yellow"/>
          <w:u w:val="single"/>
          <w:lang w:val="en-US" w:eastAsia="zh-CN"/>
          <w14:textFill>
            <w14:solidFill>
              <w14:schemeClr w14:val="tx1"/>
            </w14:solidFill>
          </w14:textFill>
        </w:rPr>
        <w:t>5</w:t>
      </w:r>
      <w:r>
        <w:rPr>
          <w:rFonts w:hint="eastAsia" w:ascii="宋体" w:hAnsi="宋体" w:cs="仿宋"/>
          <w:bCs/>
          <w:color w:val="000000" w:themeColor="text1"/>
          <w:sz w:val="24"/>
          <w:highlight w:val="yellow"/>
          <w:u w:val="single"/>
          <w14:textFill>
            <w14:solidFill>
              <w14:schemeClr w14:val="tx1"/>
            </w14:solidFill>
          </w14:textFill>
        </w:rPr>
        <w:t>年</w:t>
      </w:r>
      <w:r>
        <w:rPr>
          <w:rFonts w:hint="eastAsia" w:ascii="宋体" w:hAnsi="宋体" w:cs="仿宋"/>
          <w:bCs/>
          <w:color w:val="000000" w:themeColor="text1"/>
          <w:sz w:val="24"/>
          <w:highlight w:val="yellow"/>
          <w:u w:val="single"/>
          <w:lang w:val="en-US" w:eastAsia="zh-CN"/>
          <w14:textFill>
            <w14:solidFill>
              <w14:schemeClr w14:val="tx1"/>
            </w14:solidFill>
          </w14:textFill>
        </w:rPr>
        <w:t>7</w:t>
      </w:r>
      <w:r>
        <w:rPr>
          <w:rFonts w:hint="eastAsia" w:ascii="宋体" w:hAnsi="宋体" w:cs="仿宋"/>
          <w:bCs/>
          <w:color w:val="000000" w:themeColor="text1"/>
          <w:sz w:val="24"/>
          <w:highlight w:val="yellow"/>
          <w:u w:val="single"/>
          <w14:textFill>
            <w14:solidFill>
              <w14:schemeClr w14:val="tx1"/>
            </w14:solidFill>
          </w14:textFill>
        </w:rPr>
        <w:t>月</w:t>
      </w:r>
      <w:r>
        <w:rPr>
          <w:rFonts w:hint="eastAsia" w:ascii="宋体" w:hAnsi="宋体" w:cs="仿宋"/>
          <w:bCs/>
          <w:color w:val="000000" w:themeColor="text1"/>
          <w:sz w:val="24"/>
          <w:highlight w:val="yellow"/>
          <w:u w:val="single"/>
          <w:lang w:val="en-US" w:eastAsia="zh-CN"/>
          <w14:textFill>
            <w14:solidFill>
              <w14:schemeClr w14:val="tx1"/>
            </w14:solidFill>
          </w14:textFill>
        </w:rPr>
        <w:t>9</w:t>
      </w:r>
      <w:r>
        <w:rPr>
          <w:rFonts w:hint="eastAsia" w:ascii="宋体" w:hAnsi="宋体" w:cs="仿宋"/>
          <w:bCs/>
          <w:color w:val="000000" w:themeColor="text1"/>
          <w:sz w:val="24"/>
          <w:highlight w:val="yellow"/>
          <w:u w:val="single"/>
          <w14:textFill>
            <w14:solidFill>
              <w14:schemeClr w14:val="tx1"/>
            </w14:solidFill>
          </w14:textFill>
        </w:rPr>
        <w:t>日</w:t>
      </w:r>
      <w:r>
        <w:rPr>
          <w:rFonts w:hint="eastAsia" w:ascii="宋体" w:hAnsi="宋体" w:cs="仿宋"/>
          <w:bCs/>
          <w:color w:val="000000" w:themeColor="text1"/>
          <w:sz w:val="24"/>
          <w:highlight w:val="yellow"/>
          <w:u w:val="single"/>
          <w:lang w:val="en-US" w:eastAsia="zh-CN"/>
          <w14:textFill>
            <w14:solidFill>
              <w14:schemeClr w14:val="tx1"/>
            </w14:solidFill>
          </w14:textFill>
        </w:rPr>
        <w:t>12</w:t>
      </w:r>
      <w:r>
        <w:rPr>
          <w:rFonts w:hint="eastAsia" w:ascii="宋体" w:hAnsi="宋体" w:cs="仿宋"/>
          <w:bCs/>
          <w:color w:val="000000" w:themeColor="text1"/>
          <w:sz w:val="24"/>
          <w:highlight w:val="yellow"/>
          <w:u w:val="single"/>
          <w14:textFill>
            <w14:solidFill>
              <w14:schemeClr w14:val="tx1"/>
            </w14:solidFill>
          </w14:textFill>
        </w:rPr>
        <w:t>:00至 202</w:t>
      </w:r>
      <w:r>
        <w:rPr>
          <w:rFonts w:hint="eastAsia" w:ascii="宋体" w:hAnsi="宋体" w:cs="仿宋"/>
          <w:bCs/>
          <w:color w:val="000000" w:themeColor="text1"/>
          <w:sz w:val="24"/>
          <w:highlight w:val="yellow"/>
          <w:u w:val="single"/>
          <w:lang w:val="en-US" w:eastAsia="zh-CN"/>
          <w14:textFill>
            <w14:solidFill>
              <w14:schemeClr w14:val="tx1"/>
            </w14:solidFill>
          </w14:textFill>
        </w:rPr>
        <w:t>5</w:t>
      </w:r>
      <w:r>
        <w:rPr>
          <w:rFonts w:hint="eastAsia" w:ascii="宋体" w:hAnsi="宋体" w:cs="仿宋"/>
          <w:bCs/>
          <w:color w:val="000000" w:themeColor="text1"/>
          <w:sz w:val="24"/>
          <w:highlight w:val="yellow"/>
          <w:u w:val="single"/>
          <w14:textFill>
            <w14:solidFill>
              <w14:schemeClr w14:val="tx1"/>
            </w14:solidFill>
          </w14:textFill>
        </w:rPr>
        <w:t>年</w:t>
      </w:r>
      <w:r>
        <w:rPr>
          <w:rFonts w:hint="eastAsia" w:ascii="宋体" w:hAnsi="宋体" w:cs="仿宋"/>
          <w:bCs/>
          <w:color w:val="000000" w:themeColor="text1"/>
          <w:sz w:val="24"/>
          <w:highlight w:val="yellow"/>
          <w:u w:val="single"/>
          <w:lang w:val="en-US" w:eastAsia="zh-CN"/>
          <w14:textFill>
            <w14:solidFill>
              <w14:schemeClr w14:val="tx1"/>
            </w14:solidFill>
          </w14:textFill>
        </w:rPr>
        <w:t>7</w:t>
      </w:r>
      <w:r>
        <w:rPr>
          <w:rFonts w:hint="eastAsia" w:ascii="宋体" w:hAnsi="宋体" w:cs="仿宋"/>
          <w:bCs/>
          <w:color w:val="000000" w:themeColor="text1"/>
          <w:sz w:val="24"/>
          <w:highlight w:val="yellow"/>
          <w:u w:val="single"/>
          <w14:textFill>
            <w14:solidFill>
              <w14:schemeClr w14:val="tx1"/>
            </w14:solidFill>
          </w14:textFill>
        </w:rPr>
        <w:t>月</w:t>
      </w:r>
      <w:r>
        <w:rPr>
          <w:rFonts w:hint="eastAsia" w:ascii="宋体" w:hAnsi="宋体" w:cs="仿宋"/>
          <w:bCs/>
          <w:color w:val="000000" w:themeColor="text1"/>
          <w:sz w:val="24"/>
          <w:highlight w:val="yellow"/>
          <w:u w:val="single"/>
          <w:lang w:val="en-US" w:eastAsia="zh-CN"/>
          <w14:textFill>
            <w14:solidFill>
              <w14:schemeClr w14:val="tx1"/>
            </w14:solidFill>
          </w14:textFill>
        </w:rPr>
        <w:t>11</w:t>
      </w:r>
      <w:r>
        <w:rPr>
          <w:rFonts w:hint="eastAsia" w:ascii="宋体" w:hAnsi="宋体" w:cs="仿宋"/>
          <w:bCs/>
          <w:color w:val="000000" w:themeColor="text1"/>
          <w:sz w:val="24"/>
          <w:highlight w:val="yellow"/>
          <w:u w:val="single"/>
          <w14:textFill>
            <w14:solidFill>
              <w14:schemeClr w14:val="tx1"/>
            </w14:solidFill>
          </w14:textFill>
        </w:rPr>
        <w:t>日</w:t>
      </w:r>
      <w:r>
        <w:rPr>
          <w:rFonts w:hint="eastAsia" w:ascii="宋体" w:hAnsi="宋体" w:cs="仿宋"/>
          <w:bCs/>
          <w:color w:val="000000" w:themeColor="text1"/>
          <w:sz w:val="24"/>
          <w:highlight w:val="yellow"/>
          <w:u w:val="single"/>
          <w:lang w:val="en-US" w:eastAsia="zh-CN"/>
          <w14:textFill>
            <w14:solidFill>
              <w14:schemeClr w14:val="tx1"/>
            </w14:solidFill>
          </w14:textFill>
        </w:rPr>
        <w:t>12</w:t>
      </w:r>
      <w:r>
        <w:rPr>
          <w:rFonts w:hint="eastAsia" w:ascii="宋体" w:hAnsi="宋体" w:cs="仿宋"/>
          <w:bCs/>
          <w:color w:val="000000" w:themeColor="text1"/>
          <w:sz w:val="24"/>
          <w:highlight w:val="yellow"/>
          <w:u w:val="single"/>
          <w14:textFill>
            <w14:solidFill>
              <w14:schemeClr w14:val="tx1"/>
            </w14:solidFill>
          </w14:textFill>
        </w:rPr>
        <w:t>:00（北京时间）。</w:t>
      </w:r>
    </w:p>
    <w:p w14:paraId="0B811D9F">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4.2获取途径：登陆中铝中州铝业有限公司招标投标公示平台获取信息，如参加报价，请于202</w:t>
      </w:r>
      <w:r>
        <w:rPr>
          <w:rFonts w:hint="eastAsia" w:ascii="宋体" w:hAnsi="宋体" w:cs="仿宋"/>
          <w:bCs/>
          <w:color w:val="000000" w:themeColor="text1"/>
          <w:sz w:val="24"/>
          <w:lang w:val="en-US" w:eastAsia="zh-CN"/>
          <w14:textFill>
            <w14:solidFill>
              <w14:schemeClr w14:val="tx1"/>
            </w14:solidFill>
          </w14:textFill>
        </w:rPr>
        <w:t>5</w:t>
      </w:r>
      <w:r>
        <w:rPr>
          <w:rFonts w:hint="eastAsia" w:ascii="宋体" w:hAnsi="宋体" w:cs="仿宋"/>
          <w:bCs/>
          <w:color w:val="000000" w:themeColor="text1"/>
          <w:sz w:val="24"/>
          <w14:textFill>
            <w14:solidFill>
              <w14:schemeClr w14:val="tx1"/>
            </w14:solidFill>
          </w14:textFill>
        </w:rPr>
        <w:t>年</w:t>
      </w:r>
      <w:r>
        <w:rPr>
          <w:rFonts w:hint="eastAsia" w:ascii="宋体" w:hAnsi="宋体" w:cs="仿宋"/>
          <w:bCs/>
          <w:color w:val="000000" w:themeColor="text1"/>
          <w:sz w:val="24"/>
          <w:lang w:val="en-US" w:eastAsia="zh-CN"/>
          <w14:textFill>
            <w14:solidFill>
              <w14:schemeClr w14:val="tx1"/>
            </w14:solidFill>
          </w14:textFill>
        </w:rPr>
        <w:t>7</w:t>
      </w:r>
      <w:r>
        <w:rPr>
          <w:rFonts w:hint="eastAsia" w:ascii="宋体" w:hAnsi="宋体" w:cs="仿宋"/>
          <w:bCs/>
          <w:color w:val="000000" w:themeColor="text1"/>
          <w:sz w:val="24"/>
          <w14:textFill>
            <w14:solidFill>
              <w14:schemeClr w14:val="tx1"/>
            </w14:solidFill>
          </w14:textFill>
        </w:rPr>
        <w:t>月</w:t>
      </w:r>
      <w:r>
        <w:rPr>
          <w:rFonts w:hint="eastAsia" w:ascii="宋体" w:hAnsi="宋体" w:cs="仿宋"/>
          <w:bCs/>
          <w:color w:val="000000" w:themeColor="text1"/>
          <w:sz w:val="24"/>
          <w:lang w:val="en-US" w:eastAsia="zh-CN"/>
          <w14:textFill>
            <w14:solidFill>
              <w14:schemeClr w14:val="tx1"/>
            </w14:solidFill>
          </w14:textFill>
        </w:rPr>
        <w:t>11</w:t>
      </w:r>
      <w:r>
        <w:rPr>
          <w:rFonts w:hint="eastAsia" w:ascii="宋体" w:hAnsi="宋体" w:cs="仿宋"/>
          <w:bCs/>
          <w:color w:val="000000" w:themeColor="text1"/>
          <w:sz w:val="24"/>
          <w14:textFill>
            <w14:solidFill>
              <w14:schemeClr w14:val="tx1"/>
            </w14:solidFill>
          </w14:textFill>
        </w:rPr>
        <w:t>日1</w:t>
      </w:r>
      <w:r>
        <w:rPr>
          <w:rFonts w:hint="eastAsia" w:ascii="宋体" w:hAnsi="宋体" w:cs="仿宋"/>
          <w:bCs/>
          <w:color w:val="000000" w:themeColor="text1"/>
          <w:sz w:val="24"/>
          <w:lang w:val="en-US" w:eastAsia="zh-CN"/>
          <w14:textFill>
            <w14:solidFill>
              <w14:schemeClr w14:val="tx1"/>
            </w14:solidFill>
          </w14:textFill>
        </w:rPr>
        <w:t>2</w:t>
      </w:r>
      <w:r>
        <w:rPr>
          <w:rFonts w:hint="eastAsia" w:ascii="宋体" w:hAnsi="宋体" w:cs="仿宋"/>
          <w:bCs/>
          <w:color w:val="000000" w:themeColor="text1"/>
          <w:sz w:val="24"/>
          <w14:textFill>
            <w14:solidFill>
              <w14:schemeClr w14:val="tx1"/>
            </w14:solidFill>
          </w14:textFill>
        </w:rPr>
        <w:t>:00时前，将《报价确认函》（附件）加盖公章扫描后发至chengduomai000@126.com邮箱后，联系采购人获取采购文件。</w:t>
      </w:r>
    </w:p>
    <w:p w14:paraId="29B7D4D1">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备注声明：本次采购全流程信息发布和联络以获取采购文件时填写的信息为准，报价人应对填写的所有信息的真实性和准确性负责，并自行承担信息有误导致的一切后果。</w:t>
      </w:r>
    </w:p>
    <w:p w14:paraId="07FEF051">
      <w:pPr>
        <w:pStyle w:val="2"/>
        <w:rPr>
          <w:rFonts w:ascii="仿宋" w:hAnsi="仿宋" w:eastAsia="仿宋" w:cs="仿宋"/>
          <w:bCs/>
          <w:color w:val="000000" w:themeColor="text1"/>
          <w:sz w:val="28"/>
          <w:szCs w:val="28"/>
          <w14:textFill>
            <w14:solidFill>
              <w14:schemeClr w14:val="tx1"/>
            </w14:solidFill>
          </w14:textFill>
        </w:rPr>
      </w:pPr>
      <w:bookmarkStart w:id="22" w:name="_Toc528139661"/>
      <w:bookmarkStart w:id="23" w:name="_Toc29043939"/>
      <w:bookmarkStart w:id="24" w:name="_Toc517804009"/>
      <w:r>
        <w:rPr>
          <w:rFonts w:hint="eastAsia" w:ascii="仿宋" w:hAnsi="仿宋" w:eastAsia="仿宋" w:cs="仿宋"/>
          <w:color w:val="000000" w:themeColor="text1"/>
          <w:sz w:val="28"/>
          <w:szCs w:val="28"/>
          <w14:textFill>
            <w14:solidFill>
              <w14:schemeClr w14:val="tx1"/>
            </w14:solidFill>
          </w14:textFill>
        </w:rPr>
        <w:t>5.资格审查方式</w:t>
      </w:r>
    </w:p>
    <w:p w14:paraId="4B03349D">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本次采购资格审查方式采用资格后审，在评审时由评审委员会对报价人进行资格审查。</w:t>
      </w:r>
    </w:p>
    <w:p w14:paraId="4880CFF7">
      <w:pPr>
        <w:pStyle w:val="2"/>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6.报价文件的递交</w:t>
      </w:r>
    </w:p>
    <w:p w14:paraId="465FCCC5">
      <w:pPr>
        <w:autoSpaceDN w:val="0"/>
        <w:spacing w:line="360" w:lineRule="auto"/>
        <w:ind w:firstLine="480"/>
        <w:textAlignment w:val="center"/>
        <w:rPr>
          <w:rFonts w:hint="eastAsia" w:ascii="宋体" w:hAnsi="宋体" w:cs="仿宋"/>
          <w:bCs/>
          <w:color w:val="000000" w:themeColor="text1"/>
          <w:sz w:val="24"/>
          <w:lang w:val="en-US" w:eastAsia="zh-CN"/>
          <w14:textFill>
            <w14:solidFill>
              <w14:schemeClr w14:val="tx1"/>
            </w14:solidFill>
          </w14:textFill>
        </w:rPr>
      </w:pPr>
      <w:bookmarkStart w:id="25" w:name="_Hlk42844021"/>
      <w:r>
        <w:rPr>
          <w:rFonts w:hint="eastAsia" w:ascii="宋体" w:hAnsi="宋体" w:cs="仿宋"/>
          <w:bCs/>
          <w:color w:val="000000" w:themeColor="text1"/>
          <w:sz w:val="24"/>
          <w14:textFill>
            <w14:solidFill>
              <w14:schemeClr w14:val="tx1"/>
            </w14:solidFill>
          </w14:textFill>
        </w:rPr>
        <w:t>6.1 报价文件递交截止时间/唱价时间：</w:t>
      </w:r>
      <w:r>
        <w:rPr>
          <w:rFonts w:hint="eastAsia" w:ascii="宋体" w:hAnsi="宋体" w:cs="仿宋"/>
          <w:b/>
          <w:bCs/>
          <w:color w:val="000000" w:themeColor="text1"/>
          <w:sz w:val="10"/>
          <w:u w:val="single"/>
          <w14:textFill>
            <w14:solidFill>
              <w14:schemeClr w14:val="tx1"/>
            </w14:solidFill>
          </w14:textFill>
        </w:rPr>
        <w:t xml:space="preserve"> </w:t>
      </w:r>
      <w:r>
        <w:rPr>
          <w:rFonts w:hint="eastAsia" w:ascii="宋体" w:hAnsi="宋体" w:cs="仿宋"/>
          <w:b/>
          <w:bCs/>
          <w:color w:val="000000" w:themeColor="text1"/>
          <w:sz w:val="24"/>
          <w:highlight w:val="yellow"/>
          <w:u w:val="single"/>
          <w14:textFill>
            <w14:solidFill>
              <w14:schemeClr w14:val="tx1"/>
            </w14:solidFill>
          </w14:textFill>
        </w:rPr>
        <w:t>20</w:t>
      </w:r>
      <w:r>
        <w:rPr>
          <w:rFonts w:ascii="宋体" w:hAnsi="宋体" w:cs="仿宋"/>
          <w:b/>
          <w:bCs/>
          <w:color w:val="000000" w:themeColor="text1"/>
          <w:sz w:val="24"/>
          <w:highlight w:val="yellow"/>
          <w:u w:val="single"/>
          <w14:textFill>
            <w14:solidFill>
              <w14:schemeClr w14:val="tx1"/>
            </w14:solidFill>
          </w14:textFill>
        </w:rPr>
        <w:t>2</w:t>
      </w:r>
      <w:r>
        <w:rPr>
          <w:rFonts w:hint="eastAsia" w:ascii="宋体" w:hAnsi="宋体" w:cs="仿宋"/>
          <w:b/>
          <w:bCs/>
          <w:color w:val="000000" w:themeColor="text1"/>
          <w:sz w:val="24"/>
          <w:highlight w:val="yellow"/>
          <w:u w:val="single"/>
          <w:lang w:val="en-US" w:eastAsia="zh-CN"/>
          <w14:textFill>
            <w14:solidFill>
              <w14:schemeClr w14:val="tx1"/>
            </w14:solidFill>
          </w14:textFill>
        </w:rPr>
        <w:t>5</w:t>
      </w:r>
      <w:r>
        <w:rPr>
          <w:rFonts w:hint="eastAsia" w:ascii="宋体" w:hAnsi="宋体" w:cs="仿宋"/>
          <w:b/>
          <w:bCs/>
          <w:color w:val="000000" w:themeColor="text1"/>
          <w:sz w:val="24"/>
          <w:highlight w:val="yellow"/>
          <w:u w:val="single"/>
          <w14:textFill>
            <w14:solidFill>
              <w14:schemeClr w14:val="tx1"/>
            </w14:solidFill>
          </w14:textFill>
        </w:rPr>
        <w:t>年</w:t>
      </w:r>
      <w:r>
        <w:rPr>
          <w:rFonts w:hint="eastAsia" w:ascii="宋体" w:hAnsi="宋体" w:cs="仿宋"/>
          <w:b/>
          <w:bCs/>
          <w:color w:val="000000" w:themeColor="text1"/>
          <w:sz w:val="24"/>
          <w:highlight w:val="yellow"/>
          <w:u w:val="single"/>
          <w:lang w:val="en-US" w:eastAsia="zh-CN"/>
          <w14:textFill>
            <w14:solidFill>
              <w14:schemeClr w14:val="tx1"/>
            </w14:solidFill>
          </w14:textFill>
        </w:rPr>
        <w:t>7</w:t>
      </w:r>
      <w:r>
        <w:rPr>
          <w:rFonts w:hint="eastAsia" w:ascii="宋体" w:hAnsi="宋体" w:cs="仿宋"/>
          <w:b/>
          <w:bCs/>
          <w:color w:val="000000" w:themeColor="text1"/>
          <w:sz w:val="24"/>
          <w:highlight w:val="yellow"/>
          <w:u w:val="single"/>
          <w14:textFill>
            <w14:solidFill>
              <w14:schemeClr w14:val="tx1"/>
            </w14:solidFill>
          </w14:textFill>
        </w:rPr>
        <w:t>月</w:t>
      </w:r>
      <w:r>
        <w:rPr>
          <w:rFonts w:hint="eastAsia" w:ascii="宋体" w:hAnsi="宋体" w:cs="仿宋"/>
          <w:b/>
          <w:bCs/>
          <w:color w:val="000000" w:themeColor="text1"/>
          <w:sz w:val="24"/>
          <w:highlight w:val="yellow"/>
          <w:u w:val="single"/>
          <w:lang w:val="en-US" w:eastAsia="zh-CN"/>
          <w14:textFill>
            <w14:solidFill>
              <w14:schemeClr w14:val="tx1"/>
            </w14:solidFill>
          </w14:textFill>
        </w:rPr>
        <w:t>17</w:t>
      </w:r>
      <w:r>
        <w:rPr>
          <w:rFonts w:hint="eastAsia" w:ascii="宋体" w:hAnsi="宋体" w:cs="仿宋"/>
          <w:b/>
          <w:bCs/>
          <w:color w:val="000000" w:themeColor="text1"/>
          <w:sz w:val="24"/>
          <w:highlight w:val="yellow"/>
          <w:u w:val="single"/>
          <w14:textFill>
            <w14:solidFill>
              <w14:schemeClr w14:val="tx1"/>
            </w14:solidFill>
          </w14:textFill>
        </w:rPr>
        <w:t>日</w:t>
      </w:r>
      <w:r>
        <w:rPr>
          <w:rFonts w:ascii="宋体" w:hAnsi="宋体" w:cs="仿宋"/>
          <w:b/>
          <w:bCs/>
          <w:color w:val="000000" w:themeColor="text1"/>
          <w:sz w:val="24"/>
          <w:highlight w:val="yellow"/>
          <w:u w:val="single"/>
          <w14:textFill>
            <w14:solidFill>
              <w14:schemeClr w14:val="tx1"/>
            </w14:solidFill>
          </w14:textFill>
        </w:rPr>
        <w:t>1</w:t>
      </w:r>
      <w:r>
        <w:rPr>
          <w:rFonts w:hint="eastAsia" w:ascii="宋体" w:hAnsi="宋体" w:cs="仿宋"/>
          <w:b/>
          <w:bCs/>
          <w:color w:val="000000" w:themeColor="text1"/>
          <w:sz w:val="24"/>
          <w:highlight w:val="yellow"/>
          <w:u w:val="single"/>
          <w:lang w:val="en-US" w:eastAsia="zh-CN"/>
          <w14:textFill>
            <w14:solidFill>
              <w14:schemeClr w14:val="tx1"/>
            </w14:solidFill>
          </w14:textFill>
        </w:rPr>
        <w:t>4</w:t>
      </w:r>
      <w:r>
        <w:rPr>
          <w:rFonts w:hint="eastAsia" w:ascii="宋体" w:hAnsi="宋体" w:cs="仿宋"/>
          <w:b/>
          <w:bCs/>
          <w:color w:val="000000" w:themeColor="text1"/>
          <w:sz w:val="24"/>
          <w:highlight w:val="yellow"/>
          <w:u w:val="single"/>
          <w14:textFill>
            <w14:solidFill>
              <w14:schemeClr w14:val="tx1"/>
            </w14:solidFill>
          </w14:textFill>
        </w:rPr>
        <w:t>:</w:t>
      </w:r>
      <w:r>
        <w:rPr>
          <w:rFonts w:hint="eastAsia" w:ascii="宋体" w:hAnsi="宋体" w:cs="仿宋"/>
          <w:b/>
          <w:bCs/>
          <w:color w:val="000000" w:themeColor="text1"/>
          <w:sz w:val="24"/>
          <w:highlight w:val="yellow"/>
          <w:u w:val="single"/>
          <w:lang w:val="en-US" w:eastAsia="zh-CN"/>
          <w14:textFill>
            <w14:solidFill>
              <w14:schemeClr w14:val="tx1"/>
            </w14:solidFill>
          </w14:textFill>
        </w:rPr>
        <w:t>0</w:t>
      </w:r>
      <w:r>
        <w:rPr>
          <w:rFonts w:hint="eastAsia" w:ascii="宋体" w:hAnsi="宋体" w:cs="仿宋"/>
          <w:b/>
          <w:bCs/>
          <w:color w:val="000000" w:themeColor="text1"/>
          <w:sz w:val="24"/>
          <w:highlight w:val="yellow"/>
          <w:u w:val="single"/>
          <w14:textFill>
            <w14:solidFill>
              <w14:schemeClr w14:val="tx1"/>
            </w14:solidFill>
          </w14:textFill>
        </w:rPr>
        <w:t>0</w:t>
      </w:r>
      <w:r>
        <w:rPr>
          <w:rFonts w:hint="eastAsia" w:ascii="宋体" w:hAnsi="宋体" w:cs="仿宋"/>
          <w:bCs/>
          <w:color w:val="000000" w:themeColor="text1"/>
          <w:sz w:val="24"/>
          <w14:textFill>
            <w14:solidFill>
              <w14:schemeClr w14:val="tx1"/>
            </w14:solidFill>
          </w14:textFill>
        </w:rPr>
        <w:t>（北京时间）。请报价人以密封报价文件于唱价日期截止前递交至</w:t>
      </w:r>
      <w:r>
        <w:rPr>
          <w:rFonts w:hint="eastAsia" w:ascii="宋体" w:hAnsi="宋体" w:cs="仿宋"/>
          <w:bCs/>
          <w:color w:val="000000" w:themeColor="text1"/>
          <w:sz w:val="24"/>
          <w:lang w:val="en-US" w:eastAsia="zh-CN"/>
          <w14:textFill>
            <w14:solidFill>
              <w14:schemeClr w14:val="tx1"/>
            </w14:solidFill>
          </w14:textFill>
        </w:rPr>
        <w:t>中铝</w:t>
      </w:r>
      <w:r>
        <w:rPr>
          <w:rFonts w:hint="eastAsia" w:ascii="宋体" w:hAnsi="宋体" w:cs="仿宋"/>
          <w:bCs/>
          <w:color w:val="000000" w:themeColor="text1"/>
          <w:sz w:val="24"/>
          <w14:textFill>
            <w14:solidFill>
              <w14:schemeClr w14:val="tx1"/>
            </w14:solidFill>
          </w14:textFill>
        </w:rPr>
        <w:t>中州铝业</w:t>
      </w:r>
      <w:r>
        <w:rPr>
          <w:rFonts w:hint="eastAsia" w:ascii="宋体" w:hAnsi="宋体" w:cs="仿宋"/>
          <w:bCs/>
          <w:color w:val="000000" w:themeColor="text1"/>
          <w:sz w:val="24"/>
          <w:lang w:val="en-US" w:eastAsia="zh-CN"/>
          <w14:textFill>
            <w14:solidFill>
              <w14:schemeClr w14:val="tx1"/>
            </w14:solidFill>
          </w14:textFill>
        </w:rPr>
        <w:t>有限公司</w:t>
      </w:r>
      <w:r>
        <w:rPr>
          <w:rFonts w:hint="eastAsia" w:ascii="宋体" w:hAnsi="宋体" w:cs="仿宋"/>
          <w:bCs/>
          <w:color w:val="000000" w:themeColor="text1"/>
          <w:sz w:val="24"/>
          <w14:textFill>
            <w14:solidFill>
              <w14:schemeClr w14:val="tx1"/>
            </w14:solidFill>
          </w14:textFill>
        </w:rPr>
        <w:t>投资</w:t>
      </w:r>
      <w:r>
        <w:rPr>
          <w:rFonts w:hint="eastAsia" w:ascii="宋体" w:hAnsi="宋体" w:cs="仿宋"/>
          <w:bCs/>
          <w:color w:val="000000" w:themeColor="text1"/>
          <w:sz w:val="24"/>
          <w:lang w:val="en-US" w:eastAsia="zh-CN"/>
          <w14:textFill>
            <w14:solidFill>
              <w14:schemeClr w14:val="tx1"/>
            </w14:solidFill>
          </w14:textFill>
        </w:rPr>
        <w:t>管理</w:t>
      </w:r>
      <w:r>
        <w:rPr>
          <w:rFonts w:hint="eastAsia" w:ascii="宋体" w:hAnsi="宋体" w:cs="仿宋"/>
          <w:bCs/>
          <w:color w:val="000000" w:themeColor="text1"/>
          <w:sz w:val="24"/>
          <w14:textFill>
            <w14:solidFill>
              <w14:schemeClr w14:val="tx1"/>
            </w14:solidFill>
          </w14:textFill>
        </w:rPr>
        <w:t>部，且需在截止日期前将电子版报价文件（扫描盖章P</w:t>
      </w:r>
      <w:r>
        <w:rPr>
          <w:rFonts w:ascii="宋体" w:hAnsi="宋体" w:cs="仿宋"/>
          <w:bCs/>
          <w:color w:val="000000" w:themeColor="text1"/>
          <w:sz w:val="24"/>
          <w14:textFill>
            <w14:solidFill>
              <w14:schemeClr w14:val="tx1"/>
            </w14:solidFill>
          </w14:textFill>
        </w:rPr>
        <w:t>DF</w:t>
      </w:r>
      <w:r>
        <w:rPr>
          <w:rFonts w:hint="eastAsia" w:ascii="宋体" w:hAnsi="宋体" w:cs="仿宋"/>
          <w:bCs/>
          <w:color w:val="000000" w:themeColor="text1"/>
          <w:sz w:val="24"/>
          <w14:textFill>
            <w14:solidFill>
              <w14:schemeClr w14:val="tx1"/>
            </w14:solidFill>
          </w14:textFill>
        </w:rPr>
        <w:t>格式）发至指定邮箱：</w:t>
      </w:r>
      <w:r>
        <w:rPr>
          <w:rFonts w:hint="eastAsia" w:ascii="宋体" w:hAnsi="宋体" w:cs="仿宋"/>
          <w:bCs/>
          <w:color w:val="000000" w:themeColor="text1"/>
          <w:sz w:val="24"/>
          <w:lang w:val="en-US" w:eastAsia="zh-CN"/>
          <w14:textFill>
            <w14:solidFill>
              <w14:schemeClr w14:val="tx1"/>
            </w14:solidFill>
          </w14:textFill>
        </w:rPr>
        <w:fldChar w:fldCharType="begin"/>
      </w:r>
      <w:r>
        <w:rPr>
          <w:rFonts w:hint="eastAsia" w:ascii="宋体" w:hAnsi="宋体" w:cs="仿宋"/>
          <w:bCs/>
          <w:color w:val="000000" w:themeColor="text1"/>
          <w:sz w:val="24"/>
          <w:lang w:val="en-US" w:eastAsia="zh-CN"/>
          <w14:textFill>
            <w14:solidFill>
              <w14:schemeClr w14:val="tx1"/>
            </w14:solidFill>
          </w14:textFill>
        </w:rPr>
        <w:instrText xml:space="preserve"> HYPERLINK "mailto:chengduomai000@126.com" </w:instrText>
      </w:r>
      <w:r>
        <w:rPr>
          <w:rFonts w:hint="eastAsia" w:ascii="宋体" w:hAnsi="宋体" w:cs="仿宋"/>
          <w:bCs/>
          <w:color w:val="000000" w:themeColor="text1"/>
          <w:sz w:val="24"/>
          <w:lang w:val="en-US" w:eastAsia="zh-CN"/>
          <w14:textFill>
            <w14:solidFill>
              <w14:schemeClr w14:val="tx1"/>
            </w14:solidFill>
          </w14:textFill>
        </w:rPr>
        <w:fldChar w:fldCharType="separate"/>
      </w:r>
      <w:r>
        <w:rPr>
          <w:rStyle w:val="5"/>
          <w:rFonts w:hint="eastAsia" w:ascii="宋体" w:hAnsi="宋体" w:cs="仿宋"/>
          <w:bCs/>
          <w:sz w:val="24"/>
          <w:lang w:val="en-US" w:eastAsia="zh-CN"/>
        </w:rPr>
        <w:t>chengduomai000</w:t>
      </w:r>
      <w:r>
        <w:rPr>
          <w:rStyle w:val="5"/>
          <w:rFonts w:hint="eastAsia" w:ascii="宋体" w:hAnsi="宋体" w:cs="仿宋"/>
          <w:bCs/>
          <w:sz w:val="24"/>
        </w:rPr>
        <w:t>@</w:t>
      </w:r>
      <w:bookmarkEnd w:id="25"/>
      <w:r>
        <w:rPr>
          <w:rStyle w:val="5"/>
          <w:rFonts w:hint="eastAsia" w:ascii="宋体" w:hAnsi="宋体" w:cs="仿宋"/>
          <w:bCs/>
          <w:sz w:val="24"/>
          <w:lang w:val="en-US" w:eastAsia="zh-CN"/>
        </w:rPr>
        <w:t>126.com</w:t>
      </w:r>
      <w:r>
        <w:rPr>
          <w:rFonts w:hint="eastAsia" w:ascii="宋体" w:hAnsi="宋体" w:cs="仿宋"/>
          <w:bCs/>
          <w:color w:val="000000" w:themeColor="text1"/>
          <w:sz w:val="24"/>
          <w:lang w:val="en-US" w:eastAsia="zh-CN"/>
          <w14:textFill>
            <w14:solidFill>
              <w14:schemeClr w14:val="tx1"/>
            </w14:solidFill>
          </w14:textFill>
        </w:rPr>
        <w:fldChar w:fldCharType="end"/>
      </w:r>
    </w:p>
    <w:p w14:paraId="768DDB11">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6.2 唱价地点：中铝中州铝业有限公司一楼会议室</w:t>
      </w:r>
    </w:p>
    <w:p w14:paraId="1768A003">
      <w:pPr>
        <w:pStyle w:val="2"/>
        <w:rPr>
          <w:rFonts w:ascii="仿宋" w:hAnsi="仿宋" w:eastAsia="仿宋" w:cs="仿宋"/>
          <w:bCs/>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w:t>
      </w:r>
      <w:bookmarkEnd w:id="22"/>
      <w:bookmarkEnd w:id="23"/>
      <w:bookmarkEnd w:id="24"/>
      <w:r>
        <w:rPr>
          <w:rFonts w:hint="eastAsia" w:ascii="仿宋" w:hAnsi="仿宋" w:eastAsia="仿宋" w:cs="仿宋"/>
          <w:color w:val="000000" w:themeColor="text1"/>
          <w:sz w:val="28"/>
          <w:szCs w:val="28"/>
          <w14:textFill>
            <w14:solidFill>
              <w14:schemeClr w14:val="tx1"/>
            </w14:solidFill>
          </w14:textFill>
        </w:rPr>
        <w:t>注意事项</w:t>
      </w:r>
    </w:p>
    <w:p w14:paraId="28EE1FA1">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我公司仅在中铝中州铝业有限公司（https://zzly.chinalco.com.cn/）发布有关该项目的采购信息，我公司郑重提醒报价人：与该项目相关采购事宜均须与我公司指定人员联系，我公司对任何转载信息及由此产生的后果均不承担任何责任。</w:t>
      </w:r>
    </w:p>
    <w:p w14:paraId="04731A96">
      <w:pPr>
        <w:pStyle w:val="2"/>
        <w:rPr>
          <w:rFonts w:ascii="仿宋" w:hAnsi="仿宋" w:eastAsia="仿宋" w:cs="仿宋"/>
          <w:bCs/>
          <w:color w:val="000000" w:themeColor="text1"/>
          <w:sz w:val="28"/>
          <w:szCs w:val="28"/>
          <w14:textFill>
            <w14:solidFill>
              <w14:schemeClr w14:val="tx1"/>
            </w14:solidFill>
          </w14:textFill>
        </w:rPr>
      </w:pPr>
      <w:bookmarkStart w:id="26" w:name="_Toc528139662"/>
      <w:bookmarkStart w:id="27" w:name="_Toc517804010"/>
      <w:bookmarkStart w:id="28" w:name="_Toc29043940"/>
      <w:r>
        <w:rPr>
          <w:rFonts w:ascii="仿宋" w:hAnsi="仿宋" w:eastAsia="仿宋" w:cs="仿宋"/>
          <w:color w:val="000000" w:themeColor="text1"/>
          <w:sz w:val="28"/>
          <w:szCs w:val="28"/>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w:t>
      </w:r>
      <w:bookmarkEnd w:id="26"/>
      <w:bookmarkEnd w:id="27"/>
      <w:r>
        <w:rPr>
          <w:rFonts w:hint="eastAsia" w:ascii="仿宋" w:hAnsi="仿宋" w:eastAsia="仿宋" w:cs="仿宋"/>
          <w:color w:val="000000" w:themeColor="text1"/>
          <w:sz w:val="28"/>
          <w:szCs w:val="28"/>
          <w14:textFill>
            <w14:solidFill>
              <w14:schemeClr w14:val="tx1"/>
            </w14:solidFill>
          </w14:textFill>
        </w:rPr>
        <w:t>监督部门</w:t>
      </w:r>
      <w:bookmarkEnd w:id="28"/>
    </w:p>
    <w:p w14:paraId="6D38478B">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本采购项目的监督部门为中铝中州铝业有限公司纪委工作部。</w:t>
      </w:r>
    </w:p>
    <w:p w14:paraId="4B66553E">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电话：0391-3503580</w:t>
      </w:r>
    </w:p>
    <w:p w14:paraId="13735795">
      <w:pPr>
        <w:pStyle w:val="2"/>
        <w:rPr>
          <w:rFonts w:ascii="仿宋" w:hAnsi="仿宋" w:eastAsia="仿宋" w:cs="仿宋"/>
          <w:bCs/>
          <w:color w:val="000000" w:themeColor="text1"/>
          <w:sz w:val="28"/>
          <w:szCs w:val="28"/>
          <w14:textFill>
            <w14:solidFill>
              <w14:schemeClr w14:val="tx1"/>
            </w14:solidFill>
          </w14:textFill>
        </w:rPr>
      </w:pPr>
      <w:bookmarkStart w:id="29" w:name="_Toc528139663"/>
      <w:bookmarkStart w:id="30" w:name="_Toc517804011"/>
      <w:bookmarkStart w:id="31" w:name="_Toc29043941"/>
      <w:r>
        <w:rPr>
          <w:rFonts w:ascii="仿宋" w:hAnsi="仿宋" w:eastAsia="仿宋" w:cs="仿宋"/>
          <w:color w:val="000000" w:themeColor="text1"/>
          <w:sz w:val="28"/>
          <w:szCs w:val="28"/>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 联系方式</w:t>
      </w:r>
      <w:bookmarkEnd w:id="29"/>
      <w:bookmarkEnd w:id="30"/>
      <w:bookmarkEnd w:id="31"/>
    </w:p>
    <w:p w14:paraId="2188ADF3">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采购人：</w:t>
      </w:r>
      <w:r>
        <w:rPr>
          <w:rFonts w:hint="eastAsia" w:ascii="宋体" w:hAnsi="宋体" w:cs="仿宋"/>
          <w:bCs/>
          <w:color w:val="000000" w:themeColor="text1"/>
          <w:sz w:val="10"/>
          <w14:textFill>
            <w14:solidFill>
              <w14:schemeClr w14:val="tx1"/>
            </w14:solidFill>
          </w14:textFill>
        </w:rPr>
        <w:t xml:space="preserve"> </w:t>
      </w:r>
      <w:r>
        <w:rPr>
          <w:rFonts w:hint="eastAsia" w:ascii="宋体" w:hAnsi="宋体" w:cs="仿宋"/>
          <w:bCs/>
          <w:color w:val="000000" w:themeColor="text1"/>
          <w:sz w:val="24"/>
          <w:lang w:val="en-US" w:eastAsia="zh-CN"/>
          <w14:textFill>
            <w14:solidFill>
              <w14:schemeClr w14:val="tx1"/>
            </w14:solidFill>
          </w14:textFill>
        </w:rPr>
        <w:t>中铝中州铝业</w:t>
      </w:r>
      <w:r>
        <w:rPr>
          <w:rFonts w:hint="eastAsia" w:ascii="宋体" w:hAnsi="宋体" w:cs="仿宋"/>
          <w:bCs/>
          <w:color w:val="000000" w:themeColor="text1"/>
          <w:sz w:val="24"/>
          <w14:textFill>
            <w14:solidFill>
              <w14:schemeClr w14:val="tx1"/>
            </w14:solidFill>
          </w14:textFill>
        </w:rPr>
        <w:t>有限公司</w:t>
      </w:r>
    </w:p>
    <w:p w14:paraId="710D0518">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地  址：河南省焦作市修武县七贤镇</w:t>
      </w:r>
    </w:p>
    <w:p w14:paraId="1023AF2E">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联系人：</w:t>
      </w:r>
      <w:r>
        <w:rPr>
          <w:rFonts w:hint="eastAsia" w:ascii="宋体" w:hAnsi="宋体" w:cs="仿宋"/>
          <w:bCs/>
          <w:color w:val="000000" w:themeColor="text1"/>
          <w:sz w:val="24"/>
          <w:lang w:val="en-US" w:eastAsia="zh-CN"/>
          <w14:textFill>
            <w14:solidFill>
              <w14:schemeClr w14:val="tx1"/>
            </w14:solidFill>
          </w14:textFill>
        </w:rPr>
        <w:t>程多麦</w:t>
      </w:r>
    </w:p>
    <w:p w14:paraId="04C45E49">
      <w:pPr>
        <w:autoSpaceDN w:val="0"/>
        <w:spacing w:line="360" w:lineRule="auto"/>
        <w:ind w:firstLine="480"/>
        <w:textAlignment w:val="center"/>
        <w:rPr>
          <w:rFonts w:hint="default" w:ascii="宋体" w:hAnsi="宋体" w:eastAsia="宋体" w:cs="仿宋"/>
          <w:bCs/>
          <w:color w:val="000000" w:themeColor="text1"/>
          <w:sz w:val="24"/>
          <w:lang w:val="en-US" w:eastAsia="zh-CN"/>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电  话：</w:t>
      </w:r>
      <w:r>
        <w:rPr>
          <w:rFonts w:hint="eastAsia" w:ascii="宋体" w:hAnsi="宋体" w:cs="仿宋"/>
          <w:bCs/>
          <w:color w:val="000000" w:themeColor="text1"/>
          <w:sz w:val="24"/>
          <w:lang w:val="en-US" w:eastAsia="zh-CN"/>
          <w14:textFill>
            <w14:solidFill>
              <w14:schemeClr w14:val="tx1"/>
            </w14:solidFill>
          </w14:textFill>
        </w:rPr>
        <w:t>13939111499</w:t>
      </w:r>
    </w:p>
    <w:p w14:paraId="26E69A96">
      <w:pPr>
        <w:autoSpaceDN w:val="0"/>
        <w:spacing w:line="360" w:lineRule="auto"/>
        <w:ind w:firstLine="480"/>
        <w:textAlignment w:val="center"/>
        <w:rPr>
          <w:rFonts w:ascii="宋体" w:hAnsi="宋体" w:cs="仿宋"/>
          <w:bCs/>
          <w:color w:val="000000" w:themeColor="text1"/>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电子邮箱：</w:t>
      </w:r>
      <w:r>
        <w:rPr>
          <w:rFonts w:hint="eastAsia" w:ascii="宋体" w:hAnsi="宋体" w:cs="仿宋"/>
          <w:bCs/>
          <w:color w:val="000000" w:themeColor="text1"/>
          <w:sz w:val="24"/>
          <w:lang w:val="en-US" w:eastAsia="zh-CN"/>
          <w14:textFill>
            <w14:solidFill>
              <w14:schemeClr w14:val="tx1"/>
            </w14:solidFill>
          </w14:textFill>
        </w:rPr>
        <w:fldChar w:fldCharType="begin"/>
      </w:r>
      <w:r>
        <w:rPr>
          <w:rFonts w:hint="eastAsia" w:ascii="宋体" w:hAnsi="宋体" w:cs="仿宋"/>
          <w:bCs/>
          <w:color w:val="000000" w:themeColor="text1"/>
          <w:sz w:val="24"/>
          <w:lang w:val="en-US" w:eastAsia="zh-CN"/>
          <w14:textFill>
            <w14:solidFill>
              <w14:schemeClr w14:val="tx1"/>
            </w14:solidFill>
          </w14:textFill>
        </w:rPr>
        <w:instrText xml:space="preserve"> HYPERLINK "mailto:chengduomai000@126.com" </w:instrText>
      </w:r>
      <w:r>
        <w:rPr>
          <w:rFonts w:hint="eastAsia" w:ascii="宋体" w:hAnsi="宋体" w:cs="仿宋"/>
          <w:bCs/>
          <w:color w:val="000000" w:themeColor="text1"/>
          <w:sz w:val="24"/>
          <w:lang w:val="en-US" w:eastAsia="zh-CN"/>
          <w14:textFill>
            <w14:solidFill>
              <w14:schemeClr w14:val="tx1"/>
            </w14:solidFill>
          </w14:textFill>
        </w:rPr>
        <w:fldChar w:fldCharType="separate"/>
      </w:r>
      <w:r>
        <w:rPr>
          <w:rStyle w:val="5"/>
          <w:rFonts w:hint="eastAsia" w:ascii="宋体" w:hAnsi="宋体" w:cs="仿宋"/>
          <w:bCs/>
          <w:sz w:val="24"/>
          <w:lang w:val="en-US" w:eastAsia="zh-CN"/>
        </w:rPr>
        <w:t>chengduomai000</w:t>
      </w:r>
      <w:r>
        <w:rPr>
          <w:rStyle w:val="5"/>
          <w:rFonts w:hint="eastAsia" w:ascii="宋体" w:hAnsi="宋体" w:cs="仿宋"/>
          <w:bCs/>
          <w:sz w:val="24"/>
        </w:rPr>
        <w:t>@</w:t>
      </w:r>
      <w:r>
        <w:rPr>
          <w:rStyle w:val="5"/>
          <w:rFonts w:hint="eastAsia" w:ascii="宋体" w:hAnsi="宋体" w:cs="仿宋"/>
          <w:bCs/>
          <w:sz w:val="24"/>
          <w:lang w:val="en-US" w:eastAsia="zh-CN"/>
        </w:rPr>
        <w:t>126.com</w:t>
      </w:r>
      <w:r>
        <w:rPr>
          <w:rFonts w:hint="eastAsia" w:ascii="宋体" w:hAnsi="宋体" w:cs="仿宋"/>
          <w:bCs/>
          <w:color w:val="000000" w:themeColor="text1"/>
          <w:sz w:val="24"/>
          <w:lang w:val="en-US" w:eastAsia="zh-CN"/>
          <w14:textFill>
            <w14:solidFill>
              <w14:schemeClr w14:val="tx1"/>
            </w14:solidFill>
          </w14:textFill>
        </w:rPr>
        <w:fldChar w:fldCharType="end"/>
      </w:r>
    </w:p>
    <w:bookmarkEnd w:id="0"/>
    <w:p w14:paraId="177FBDD3">
      <w:pPr>
        <w:rPr>
          <w:rFonts w:hint="eastAsia" w:ascii="仿宋_GB2312" w:hAnsi="仿宋_GB2312" w:eastAsia="仿宋_GB2312" w:cs="仿宋_GB2312"/>
          <w:b/>
          <w:bCs/>
          <w:sz w:val="28"/>
          <w:szCs w:val="36"/>
          <w:lang w:val="en-US" w:eastAsia="zh-CN"/>
        </w:rPr>
      </w:pPr>
      <w:r>
        <w:rPr>
          <w:rFonts w:hint="eastAsia" w:ascii="仿宋_GB2312" w:hAnsi="仿宋_GB2312" w:eastAsia="仿宋_GB2312" w:cs="仿宋_GB2312"/>
          <w:b/>
          <w:bCs/>
          <w:sz w:val="28"/>
          <w:szCs w:val="36"/>
          <w:lang w:val="en-US" w:eastAsia="zh-CN"/>
        </w:rPr>
        <w:t>附件：</w:t>
      </w:r>
    </w:p>
    <w:p w14:paraId="69C326FD">
      <w:pPr>
        <w:rPr>
          <w:rFonts w:hint="eastAsia" w:ascii="仿宋_GB2312" w:hAnsi="仿宋_GB2312" w:eastAsia="仿宋_GB2312" w:cs="仿宋_GB2312"/>
          <w:b/>
          <w:bCs/>
          <w:sz w:val="28"/>
          <w:szCs w:val="36"/>
          <w:lang w:val="en-US" w:eastAsia="zh-CN"/>
        </w:rPr>
      </w:pPr>
    </w:p>
    <w:p w14:paraId="34EC1D15">
      <w:pPr>
        <w:jc w:val="center"/>
        <w:rPr>
          <w:rFonts w:hint="eastAsia" w:ascii="黑体" w:hAnsi="黑体" w:eastAsia="黑体" w:cs="黑体"/>
          <w:b/>
          <w:bCs/>
          <w:sz w:val="36"/>
          <w:szCs w:val="44"/>
          <w:lang w:val="en-US" w:eastAsia="zh-CN"/>
        </w:rPr>
      </w:pPr>
      <w:r>
        <w:rPr>
          <w:rFonts w:hint="eastAsia" w:ascii="黑体" w:hAnsi="黑体" w:eastAsia="黑体" w:cs="黑体"/>
          <w:b/>
          <w:bCs/>
          <w:sz w:val="36"/>
          <w:szCs w:val="44"/>
          <w:lang w:val="en-US" w:eastAsia="zh-CN"/>
        </w:rPr>
        <w:t>报价确认函</w:t>
      </w:r>
    </w:p>
    <w:p w14:paraId="384D7EE0">
      <w:pPr>
        <w:jc w:val="center"/>
        <w:rPr>
          <w:rFonts w:hint="eastAsia" w:ascii="黑体" w:hAnsi="黑体" w:eastAsia="黑体" w:cs="黑体"/>
          <w:b/>
          <w:bCs/>
          <w:sz w:val="36"/>
          <w:szCs w:val="44"/>
          <w:lang w:val="en-US" w:eastAsia="zh-CN"/>
        </w:rPr>
      </w:pPr>
    </w:p>
    <w:p w14:paraId="412BCD11">
      <w:pPr>
        <w:jc w:val="both"/>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u w:val="single"/>
          <w:lang w:val="en-US" w:eastAsia="zh-CN"/>
        </w:rPr>
        <w:t xml:space="preserve">           </w:t>
      </w:r>
      <w:r>
        <w:rPr>
          <w:rFonts w:hint="eastAsia" w:ascii="宋体" w:hAnsi="宋体" w:eastAsia="宋体" w:cs="宋体"/>
          <w:b w:val="0"/>
          <w:bCs w:val="0"/>
          <w:sz w:val="28"/>
          <w:szCs w:val="36"/>
          <w:lang w:val="en-US" w:eastAsia="zh-CN"/>
        </w:rPr>
        <w:t>公司：</w:t>
      </w:r>
    </w:p>
    <w:p w14:paraId="220C6AE7">
      <w:pPr>
        <w:ind w:firstLine="722"/>
        <w:jc w:val="both"/>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我公司确认参加贵公司</w:t>
      </w:r>
      <w:r>
        <w:rPr>
          <w:rFonts w:hint="eastAsia" w:ascii="宋体" w:hAnsi="宋体" w:eastAsia="宋体" w:cs="宋体"/>
          <w:b w:val="0"/>
          <w:bCs w:val="0"/>
          <w:sz w:val="28"/>
          <w:szCs w:val="36"/>
          <w:u w:val="single"/>
          <w:lang w:val="en-US" w:eastAsia="zh-CN"/>
        </w:rPr>
        <w:t xml:space="preserve">            </w:t>
      </w:r>
      <w:r>
        <w:rPr>
          <w:rFonts w:hint="eastAsia" w:ascii="宋体" w:hAnsi="宋体" w:eastAsia="宋体" w:cs="宋体"/>
          <w:b w:val="0"/>
          <w:bCs w:val="0"/>
          <w:sz w:val="28"/>
          <w:szCs w:val="36"/>
          <w:lang w:val="en-US" w:eastAsia="zh-CN"/>
        </w:rPr>
        <w:t>的报价活动（采购编号：</w:t>
      </w:r>
      <w:r>
        <w:rPr>
          <w:rFonts w:hint="eastAsia" w:ascii="宋体" w:hAnsi="宋体" w:eastAsia="宋体" w:cs="宋体"/>
          <w:b w:val="0"/>
          <w:bCs w:val="0"/>
          <w:i w:val="0"/>
          <w:iCs w:val="0"/>
          <w:sz w:val="28"/>
          <w:szCs w:val="36"/>
          <w:u w:val="single"/>
          <w:lang w:val="en-US" w:eastAsia="zh-CN"/>
        </w:rPr>
        <w:t xml:space="preserve">               </w:t>
      </w:r>
      <w:r>
        <w:rPr>
          <w:rFonts w:hint="eastAsia" w:ascii="宋体" w:hAnsi="宋体" w:eastAsia="宋体" w:cs="宋体"/>
          <w:b w:val="0"/>
          <w:bCs w:val="0"/>
          <w:sz w:val="28"/>
          <w:szCs w:val="36"/>
          <w:lang w:val="en-US" w:eastAsia="zh-CN"/>
        </w:rPr>
        <w:t>），特此回复。</w:t>
      </w:r>
    </w:p>
    <w:p w14:paraId="653BB6B3">
      <w:pPr>
        <w:ind w:firstLine="722"/>
        <w:jc w:val="both"/>
        <w:rPr>
          <w:rFonts w:hint="eastAsia" w:ascii="宋体" w:hAnsi="宋体" w:eastAsia="宋体" w:cs="宋体"/>
          <w:b w:val="0"/>
          <w:bCs w:val="0"/>
          <w:sz w:val="28"/>
          <w:szCs w:val="36"/>
          <w:lang w:val="en-US" w:eastAsia="zh-CN"/>
        </w:rPr>
      </w:pPr>
    </w:p>
    <w:p w14:paraId="569BFF08">
      <w:pPr>
        <w:ind w:firstLine="722"/>
        <w:jc w:val="both"/>
        <w:rPr>
          <w:rFonts w:hint="eastAsia" w:ascii="宋体" w:hAnsi="宋体" w:eastAsia="宋体" w:cs="宋体"/>
          <w:b w:val="0"/>
          <w:bCs w:val="0"/>
          <w:sz w:val="28"/>
          <w:szCs w:val="36"/>
          <w:lang w:val="en-US" w:eastAsia="zh-CN"/>
        </w:rPr>
      </w:pPr>
    </w:p>
    <w:p w14:paraId="6500CB3C">
      <w:pPr>
        <w:ind w:firstLine="722"/>
        <w:jc w:val="both"/>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 xml:space="preserve">                </w:t>
      </w:r>
      <w:r>
        <w:rPr>
          <w:rFonts w:hint="eastAsia" w:ascii="宋体" w:hAnsi="宋体" w:cs="宋体"/>
          <w:b w:val="0"/>
          <w:bCs w:val="0"/>
          <w:sz w:val="28"/>
          <w:szCs w:val="36"/>
          <w:lang w:val="en-US" w:eastAsia="zh-CN"/>
        </w:rPr>
        <w:t xml:space="preserve">    </w:t>
      </w:r>
      <w:r>
        <w:rPr>
          <w:rFonts w:hint="eastAsia" w:ascii="宋体" w:hAnsi="宋体" w:eastAsia="宋体" w:cs="宋体"/>
          <w:b w:val="0"/>
          <w:bCs w:val="0"/>
          <w:sz w:val="28"/>
          <w:szCs w:val="36"/>
          <w:lang w:val="en-US" w:eastAsia="zh-CN"/>
        </w:rPr>
        <w:t>报价单位名称：</w:t>
      </w:r>
      <w:r>
        <w:rPr>
          <w:rFonts w:hint="eastAsia" w:ascii="宋体" w:hAnsi="宋体" w:eastAsia="宋体" w:cs="宋体"/>
          <w:b w:val="0"/>
          <w:bCs w:val="0"/>
          <w:sz w:val="28"/>
          <w:szCs w:val="36"/>
          <w:u w:val="single"/>
          <w:lang w:val="en-US" w:eastAsia="zh-CN"/>
        </w:rPr>
        <w:t xml:space="preserve">           </w:t>
      </w:r>
      <w:r>
        <w:rPr>
          <w:rFonts w:hint="eastAsia" w:ascii="宋体" w:hAnsi="宋体" w:eastAsia="宋体" w:cs="宋体"/>
          <w:b w:val="0"/>
          <w:bCs w:val="0"/>
          <w:sz w:val="28"/>
          <w:szCs w:val="36"/>
          <w:lang w:val="en-US" w:eastAsia="zh-CN"/>
        </w:rPr>
        <w:t xml:space="preserve">      </w:t>
      </w:r>
    </w:p>
    <w:p w14:paraId="122F4510">
      <w:pPr>
        <w:ind w:firstLine="722"/>
        <w:jc w:val="both"/>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 xml:space="preserve">               </w:t>
      </w:r>
      <w:r>
        <w:rPr>
          <w:rFonts w:hint="eastAsia" w:ascii="宋体" w:hAnsi="宋体" w:cs="宋体"/>
          <w:b w:val="0"/>
          <w:bCs w:val="0"/>
          <w:sz w:val="28"/>
          <w:szCs w:val="36"/>
          <w:lang w:val="en-US" w:eastAsia="zh-CN"/>
        </w:rPr>
        <w:t xml:space="preserve">    </w:t>
      </w:r>
      <w:r>
        <w:rPr>
          <w:rFonts w:hint="eastAsia" w:ascii="宋体" w:hAnsi="宋体" w:eastAsia="宋体" w:cs="宋体"/>
          <w:b w:val="0"/>
          <w:bCs w:val="0"/>
          <w:sz w:val="28"/>
          <w:szCs w:val="36"/>
          <w:lang w:val="en-US" w:eastAsia="zh-CN"/>
        </w:rPr>
        <w:t xml:space="preserve"> 法定代表人（签字）：</w:t>
      </w:r>
      <w:r>
        <w:rPr>
          <w:rFonts w:hint="eastAsia" w:ascii="宋体" w:hAnsi="宋体" w:eastAsia="宋体" w:cs="宋体"/>
          <w:b w:val="0"/>
          <w:bCs w:val="0"/>
          <w:sz w:val="28"/>
          <w:szCs w:val="36"/>
          <w:u w:val="single"/>
          <w:lang w:val="en-US" w:eastAsia="zh-CN"/>
        </w:rPr>
        <w:t xml:space="preserve">      </w:t>
      </w:r>
      <w:r>
        <w:rPr>
          <w:rFonts w:hint="eastAsia" w:ascii="宋体" w:hAnsi="宋体" w:eastAsia="宋体" w:cs="宋体"/>
          <w:b w:val="0"/>
          <w:bCs w:val="0"/>
          <w:sz w:val="28"/>
          <w:szCs w:val="36"/>
          <w:lang w:val="en-US" w:eastAsia="zh-CN"/>
        </w:rPr>
        <w:t xml:space="preserve">  </w:t>
      </w:r>
    </w:p>
    <w:p w14:paraId="36052839">
      <w:pPr>
        <w:ind w:firstLine="722"/>
        <w:jc w:val="both"/>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 xml:space="preserve">               </w:t>
      </w:r>
      <w:r>
        <w:rPr>
          <w:rFonts w:hint="eastAsia" w:ascii="宋体" w:hAnsi="宋体" w:cs="宋体"/>
          <w:b w:val="0"/>
          <w:bCs w:val="0"/>
          <w:sz w:val="28"/>
          <w:szCs w:val="36"/>
          <w:lang w:val="en-US" w:eastAsia="zh-CN"/>
        </w:rPr>
        <w:t xml:space="preserve">    </w:t>
      </w:r>
      <w:r>
        <w:rPr>
          <w:rFonts w:hint="eastAsia" w:ascii="宋体" w:hAnsi="宋体" w:eastAsia="宋体" w:cs="宋体"/>
          <w:b w:val="0"/>
          <w:bCs w:val="0"/>
          <w:sz w:val="28"/>
          <w:szCs w:val="36"/>
          <w:lang w:val="en-US" w:eastAsia="zh-CN"/>
        </w:rPr>
        <w:t xml:space="preserve"> 联系人：</w:t>
      </w:r>
      <w:r>
        <w:rPr>
          <w:rFonts w:hint="eastAsia" w:ascii="宋体" w:hAnsi="宋体" w:eastAsia="宋体" w:cs="宋体"/>
          <w:b w:val="0"/>
          <w:bCs w:val="0"/>
          <w:sz w:val="28"/>
          <w:szCs w:val="36"/>
          <w:u w:val="single"/>
          <w:lang w:val="en-US" w:eastAsia="zh-CN"/>
        </w:rPr>
        <w:t xml:space="preserve">         </w:t>
      </w:r>
      <w:r>
        <w:rPr>
          <w:rFonts w:hint="eastAsia" w:ascii="宋体" w:hAnsi="宋体" w:eastAsia="宋体" w:cs="宋体"/>
          <w:b w:val="0"/>
          <w:bCs w:val="0"/>
          <w:sz w:val="28"/>
          <w:szCs w:val="36"/>
          <w:lang w:val="en-US" w:eastAsia="zh-CN"/>
        </w:rPr>
        <w:t xml:space="preserve">  </w:t>
      </w:r>
    </w:p>
    <w:p w14:paraId="513519B4">
      <w:pPr>
        <w:ind w:firstLine="722"/>
        <w:jc w:val="both"/>
        <w:rPr>
          <w:rFonts w:hint="eastAsia" w:ascii="宋体" w:hAnsi="宋体" w:eastAsia="宋体" w:cs="宋体"/>
          <w:b w:val="0"/>
          <w:bCs w:val="0"/>
          <w:sz w:val="28"/>
          <w:szCs w:val="36"/>
          <w:u w:val="single"/>
          <w:lang w:val="en-US" w:eastAsia="zh-CN"/>
        </w:rPr>
      </w:pPr>
      <w:r>
        <w:rPr>
          <w:rFonts w:hint="eastAsia" w:ascii="宋体" w:hAnsi="宋体" w:eastAsia="宋体" w:cs="宋体"/>
          <w:b w:val="0"/>
          <w:bCs w:val="0"/>
          <w:sz w:val="28"/>
          <w:szCs w:val="36"/>
          <w:lang w:val="en-US" w:eastAsia="zh-CN"/>
        </w:rPr>
        <w:t xml:space="preserve">              </w:t>
      </w:r>
      <w:r>
        <w:rPr>
          <w:rFonts w:hint="eastAsia" w:ascii="宋体" w:hAnsi="宋体" w:cs="宋体"/>
          <w:b w:val="0"/>
          <w:bCs w:val="0"/>
          <w:sz w:val="28"/>
          <w:szCs w:val="36"/>
          <w:lang w:val="en-US" w:eastAsia="zh-CN"/>
        </w:rPr>
        <w:t xml:space="preserve">    </w:t>
      </w:r>
      <w:r>
        <w:rPr>
          <w:rFonts w:hint="eastAsia" w:ascii="宋体" w:hAnsi="宋体" w:eastAsia="宋体" w:cs="宋体"/>
          <w:b w:val="0"/>
          <w:bCs w:val="0"/>
          <w:sz w:val="28"/>
          <w:szCs w:val="36"/>
          <w:lang w:val="en-US" w:eastAsia="zh-CN"/>
        </w:rPr>
        <w:t xml:space="preserve">  联系电话：</w:t>
      </w:r>
      <w:r>
        <w:rPr>
          <w:rFonts w:hint="eastAsia" w:ascii="宋体" w:hAnsi="宋体" w:eastAsia="宋体" w:cs="宋体"/>
          <w:b w:val="0"/>
          <w:bCs w:val="0"/>
          <w:sz w:val="28"/>
          <w:szCs w:val="36"/>
          <w:u w:val="single"/>
          <w:lang w:val="en-US" w:eastAsia="zh-CN"/>
        </w:rPr>
        <w:t xml:space="preserve">               </w:t>
      </w:r>
    </w:p>
    <w:p w14:paraId="6FC6D285">
      <w:pPr>
        <w:ind w:firstLine="722"/>
        <w:jc w:val="both"/>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u w:val="none"/>
          <w:lang w:val="en-US" w:eastAsia="zh-CN"/>
        </w:rPr>
        <w:t xml:space="preserve">              </w:t>
      </w:r>
      <w:r>
        <w:rPr>
          <w:rFonts w:hint="eastAsia" w:ascii="宋体" w:hAnsi="宋体" w:cs="宋体"/>
          <w:b w:val="0"/>
          <w:bCs w:val="0"/>
          <w:sz w:val="28"/>
          <w:szCs w:val="36"/>
          <w:u w:val="none"/>
          <w:lang w:val="en-US" w:eastAsia="zh-CN"/>
        </w:rPr>
        <w:t xml:space="preserve">    </w:t>
      </w:r>
      <w:r>
        <w:rPr>
          <w:rFonts w:hint="eastAsia" w:ascii="宋体" w:hAnsi="宋体" w:eastAsia="宋体" w:cs="宋体"/>
          <w:b w:val="0"/>
          <w:bCs w:val="0"/>
          <w:sz w:val="28"/>
          <w:szCs w:val="36"/>
          <w:u w:val="none"/>
          <w:lang w:val="en-US" w:eastAsia="zh-CN"/>
        </w:rPr>
        <w:t xml:space="preserve">  邮箱：</w:t>
      </w:r>
      <w:r>
        <w:rPr>
          <w:rFonts w:hint="eastAsia" w:ascii="宋体" w:hAnsi="宋体" w:eastAsia="宋体" w:cs="宋体"/>
          <w:b w:val="0"/>
          <w:bCs w:val="0"/>
          <w:sz w:val="28"/>
          <w:szCs w:val="36"/>
          <w:u w:val="single"/>
          <w:lang w:val="en-US" w:eastAsia="zh-CN"/>
        </w:rPr>
        <w:t xml:space="preserve">                   </w:t>
      </w:r>
      <w:r>
        <w:rPr>
          <w:rFonts w:hint="eastAsia" w:ascii="宋体" w:hAnsi="宋体" w:eastAsia="宋体" w:cs="宋体"/>
          <w:b w:val="0"/>
          <w:bCs w:val="0"/>
          <w:sz w:val="28"/>
          <w:szCs w:val="36"/>
          <w:lang w:val="en-US" w:eastAsia="zh-CN"/>
        </w:rPr>
        <w:t xml:space="preserve">     </w:t>
      </w:r>
    </w:p>
    <w:p w14:paraId="7DB4D888">
      <w:pPr>
        <w:ind w:firstLine="722"/>
        <w:jc w:val="both"/>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 xml:space="preserve">                   </w:t>
      </w:r>
    </w:p>
    <w:p w14:paraId="2B98276B">
      <w:pPr>
        <w:ind w:firstLine="722"/>
        <w:jc w:val="both"/>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 xml:space="preserve">                        </w:t>
      </w:r>
      <w:r>
        <w:rPr>
          <w:rFonts w:hint="eastAsia" w:ascii="宋体" w:hAnsi="宋体" w:cs="宋体"/>
          <w:b w:val="0"/>
          <w:bCs w:val="0"/>
          <w:sz w:val="28"/>
          <w:szCs w:val="36"/>
          <w:lang w:val="en-US" w:eastAsia="zh-CN"/>
        </w:rPr>
        <w:t xml:space="preserve">    </w:t>
      </w:r>
      <w:r>
        <w:rPr>
          <w:rFonts w:hint="eastAsia" w:ascii="宋体" w:hAnsi="宋体" w:eastAsia="宋体" w:cs="宋体"/>
          <w:b w:val="0"/>
          <w:bCs w:val="0"/>
          <w:sz w:val="28"/>
          <w:szCs w:val="36"/>
          <w:lang w:val="en-US" w:eastAsia="zh-CN"/>
        </w:rPr>
        <w:t xml:space="preserve">  年   月   日 </w:t>
      </w:r>
    </w:p>
    <w:p w14:paraId="3305DBB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F2,Bold">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B42B85"/>
    <w:rsid w:val="315B3381"/>
    <w:rsid w:val="6C1E1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Cambria" w:hAnsi="Cambria" w:cs="宋体"/>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1565</Words>
  <Characters>1848</Characters>
  <Lines>0</Lines>
  <Paragraphs>0</Paragraphs>
  <TotalTime>0</TotalTime>
  <ScaleCrop>false</ScaleCrop>
  <LinksUpToDate>false</LinksUpToDate>
  <CharactersWithSpaces>2143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2025-07-09T01:39:00Z</dcterms:created>
  <dc:creator>Administrator</dc:creator>
  <cp:lastModifiedBy>麦海一粟</cp:lastModifiedBy>
  <dcterms:modified xsi:type="dcterms:W3CDTF">2025-07-09T03:15:16Z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eyJoZGlkIjoiYTA5MjZlYjE0NzJkYWMzNGFjYjZhZDEwNDA0YzFlZWIiLCJ1c2VySWQiOiIzOTU3MDg5NTUifQ==</vt:lpwstr>
  </property>
  <property fmtid="{D5CDD505-2E9C-101B-9397-08002B2CF9AE}" pid="4" name="ICV">
    <vt:lpwstr>1290F9CEAB7C49428D802B0050C0D0C4_12</vt:lpwstr>
  </property>
</Properties>
</file>